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DA23C5" w14:textId="5189EED9" w:rsidR="00923FB3" w:rsidRPr="006F1523" w:rsidRDefault="00923FB3" w:rsidP="001F0396">
      <w:pPr>
        <w:spacing w:after="0" w:line="240" w:lineRule="auto"/>
        <w:rPr>
          <w:b/>
          <w:u w:val="single"/>
        </w:rPr>
      </w:pPr>
    </w:p>
    <w:p w14:paraId="6ECC1653" w14:textId="77777777" w:rsidR="00764D25" w:rsidRDefault="00764D25" w:rsidP="00764D25">
      <w:pPr>
        <w:spacing w:after="0" w:line="240" w:lineRule="auto"/>
      </w:pPr>
      <w:r>
        <w:t>Dear Parents,</w:t>
      </w:r>
    </w:p>
    <w:p w14:paraId="268150C3" w14:textId="77777777" w:rsidR="00764D25" w:rsidRDefault="00764D25" w:rsidP="00764D25">
      <w:pPr>
        <w:spacing w:after="0" w:line="240" w:lineRule="auto"/>
      </w:pPr>
    </w:p>
    <w:p w14:paraId="162CFE84" w14:textId="7C40014C" w:rsidR="00764D25" w:rsidRDefault="00D0618D" w:rsidP="00764D25">
      <w:pPr>
        <w:spacing w:after="0" w:line="240" w:lineRule="auto"/>
      </w:pPr>
      <w:r>
        <w:t>Thank you very much for your continued patience and support as we approach the beginning of our new school year. Thankfully the Minister has a</w:t>
      </w:r>
      <w:r w:rsidR="00632188">
        <w:t>nnounced a further relaxation to</w:t>
      </w:r>
      <w:r>
        <w:t xml:space="preserve"> the social distancing measures required within primary school settings. While this means that we can now go ahead and allow all children to return at the beginning of the term, I would like to reassure you that we will continue to follow all PHA guidance and endeavour </w:t>
      </w:r>
      <w:r w:rsidR="00632188">
        <w:t xml:space="preserve">to </w:t>
      </w:r>
      <w:r>
        <w:t>mitigate the risk of the Covid-19 virus within our school through a range of safety measures.</w:t>
      </w:r>
      <w:r w:rsidR="00122C59">
        <w:t xml:space="preserve"> We will begin the year with induction days to allow our children to settle back into school and get</w:t>
      </w:r>
      <w:r w:rsidR="00632188">
        <w:t xml:space="preserve"> used to our new regulations</w:t>
      </w:r>
      <w:r w:rsidR="00122C59">
        <w:t>.</w:t>
      </w:r>
    </w:p>
    <w:p w14:paraId="7A9D048E" w14:textId="74C4B9EA" w:rsidR="00D0618D" w:rsidRDefault="00D0618D" w:rsidP="00764D25">
      <w:pPr>
        <w:spacing w:after="0" w:line="240" w:lineRule="auto"/>
      </w:pPr>
    </w:p>
    <w:p w14:paraId="3A1D2970" w14:textId="7032BB87" w:rsidR="00D0618D" w:rsidRDefault="00D0618D" w:rsidP="00764D25">
      <w:pPr>
        <w:spacing w:after="0" w:line="240" w:lineRule="auto"/>
      </w:pPr>
      <w:r>
        <w:t>I have outlined how we will begin the new term, including important dates and regulations.</w:t>
      </w:r>
    </w:p>
    <w:p w14:paraId="572CBB49" w14:textId="77777777" w:rsidR="00764D25" w:rsidRDefault="00764D25" w:rsidP="00764D25">
      <w:pPr>
        <w:spacing w:after="0" w:line="240" w:lineRule="auto"/>
      </w:pPr>
    </w:p>
    <w:p w14:paraId="6A19B53C" w14:textId="1645C770" w:rsidR="00764D25" w:rsidRPr="007A71D2" w:rsidRDefault="00764D25" w:rsidP="00764D25">
      <w:pPr>
        <w:spacing w:after="0" w:line="240" w:lineRule="auto"/>
        <w:rPr>
          <w:b/>
          <w:u w:val="single"/>
        </w:rPr>
      </w:pPr>
      <w:r w:rsidRPr="007A71D2">
        <w:rPr>
          <w:b/>
          <w:u w:val="single"/>
        </w:rPr>
        <w:t xml:space="preserve">School </w:t>
      </w:r>
      <w:r w:rsidR="00D0618D" w:rsidRPr="007A71D2">
        <w:rPr>
          <w:b/>
          <w:u w:val="single"/>
        </w:rPr>
        <w:t xml:space="preserve">return </w:t>
      </w:r>
      <w:r w:rsidRPr="007A71D2">
        <w:rPr>
          <w:b/>
          <w:u w:val="single"/>
        </w:rPr>
        <w:t>dates</w:t>
      </w:r>
      <w:r w:rsidR="00F57C01">
        <w:rPr>
          <w:b/>
          <w:u w:val="single"/>
        </w:rPr>
        <w:t xml:space="preserve"> – Week Beginning 24</w:t>
      </w:r>
      <w:r w:rsidR="00F57C01" w:rsidRPr="00F57C01">
        <w:rPr>
          <w:b/>
          <w:u w:val="single"/>
          <w:vertAlign w:val="superscript"/>
        </w:rPr>
        <w:t>th</w:t>
      </w:r>
      <w:r w:rsidR="00F57C01">
        <w:rPr>
          <w:b/>
          <w:u w:val="single"/>
        </w:rPr>
        <w:t xml:space="preserve"> August (packed lunches required for all children)</w:t>
      </w:r>
      <w:r w:rsidRPr="007A71D2">
        <w:rPr>
          <w:b/>
          <w:u w:val="single"/>
        </w:rPr>
        <w:t>:</w:t>
      </w:r>
    </w:p>
    <w:p w14:paraId="2E90B139" w14:textId="7FEBA913" w:rsidR="00D0618D" w:rsidRDefault="00D0618D" w:rsidP="00764D25">
      <w:pPr>
        <w:spacing w:after="0" w:line="240" w:lineRule="auto"/>
      </w:pPr>
    </w:p>
    <w:p w14:paraId="4FD74A88" w14:textId="71C29679" w:rsidR="00D0618D" w:rsidRDefault="00D0618D" w:rsidP="00764D25">
      <w:pPr>
        <w:pStyle w:val="ListParagraph"/>
        <w:numPr>
          <w:ilvl w:val="0"/>
          <w:numId w:val="3"/>
        </w:numPr>
        <w:spacing w:after="0" w:line="240" w:lineRule="auto"/>
      </w:pPr>
      <w:r>
        <w:t>Primary 7: Children will return full-time from Monday 24</w:t>
      </w:r>
      <w:r w:rsidRPr="009733D1">
        <w:rPr>
          <w:vertAlign w:val="superscript"/>
        </w:rPr>
        <w:t>th</w:t>
      </w:r>
      <w:r>
        <w:t xml:space="preserve"> August.</w:t>
      </w:r>
    </w:p>
    <w:p w14:paraId="7B407274" w14:textId="4ECB8E1D" w:rsidR="00D0618D" w:rsidRDefault="00D0618D" w:rsidP="00764D25">
      <w:pPr>
        <w:pStyle w:val="ListParagraph"/>
        <w:numPr>
          <w:ilvl w:val="0"/>
          <w:numId w:val="3"/>
        </w:numPr>
        <w:spacing w:after="0" w:line="240" w:lineRule="auto"/>
      </w:pPr>
      <w:r>
        <w:t>Primary 5/6: Children will have their induction day on Wednesday 26</w:t>
      </w:r>
      <w:r w:rsidRPr="009733D1">
        <w:rPr>
          <w:vertAlign w:val="superscript"/>
        </w:rPr>
        <w:t>th</w:t>
      </w:r>
      <w:r>
        <w:t xml:space="preserve"> August and return to school full-time on Friday 28</w:t>
      </w:r>
      <w:r w:rsidRPr="009733D1">
        <w:rPr>
          <w:vertAlign w:val="superscript"/>
        </w:rPr>
        <w:t>th</w:t>
      </w:r>
      <w:r>
        <w:t xml:space="preserve"> August</w:t>
      </w:r>
      <w:r w:rsidR="00122C59">
        <w:t xml:space="preserve"> (off Thurs 27</w:t>
      </w:r>
      <w:r w:rsidR="00122C59" w:rsidRPr="009733D1">
        <w:rPr>
          <w:vertAlign w:val="superscript"/>
        </w:rPr>
        <w:t>th</w:t>
      </w:r>
      <w:r w:rsidR="00122C59">
        <w:t>)</w:t>
      </w:r>
      <w:r>
        <w:t>.</w:t>
      </w:r>
    </w:p>
    <w:p w14:paraId="0CF9F561" w14:textId="487B34DA" w:rsidR="00D0618D" w:rsidRDefault="00D0618D" w:rsidP="00764D25">
      <w:pPr>
        <w:pStyle w:val="ListParagraph"/>
        <w:numPr>
          <w:ilvl w:val="0"/>
          <w:numId w:val="3"/>
        </w:numPr>
        <w:spacing w:after="0" w:line="240" w:lineRule="auto"/>
      </w:pPr>
      <w:r>
        <w:t xml:space="preserve">Primary 4: </w:t>
      </w:r>
      <w:r w:rsidRPr="00D0618D">
        <w:t>Children will have their induction day on Wednesday 26</w:t>
      </w:r>
      <w:r w:rsidRPr="009733D1">
        <w:rPr>
          <w:vertAlign w:val="superscript"/>
        </w:rPr>
        <w:t>th</w:t>
      </w:r>
      <w:r w:rsidRPr="00D0618D">
        <w:t xml:space="preserve"> August and return to school full-time on Friday 28th August</w:t>
      </w:r>
      <w:r w:rsidR="00122C59">
        <w:t xml:space="preserve"> (off Thurs 27</w:t>
      </w:r>
      <w:r w:rsidR="00122C59" w:rsidRPr="009733D1">
        <w:rPr>
          <w:vertAlign w:val="superscript"/>
        </w:rPr>
        <w:t>th</w:t>
      </w:r>
      <w:r w:rsidR="00122C59">
        <w:t>)</w:t>
      </w:r>
      <w:r w:rsidRPr="00D0618D">
        <w:t>.</w:t>
      </w:r>
    </w:p>
    <w:p w14:paraId="287D614A" w14:textId="0AF2CE3C" w:rsidR="00122C59" w:rsidRDefault="00D0618D" w:rsidP="00764D25">
      <w:pPr>
        <w:pStyle w:val="ListParagraph"/>
        <w:numPr>
          <w:ilvl w:val="0"/>
          <w:numId w:val="3"/>
        </w:numPr>
        <w:spacing w:after="0" w:line="240" w:lineRule="auto"/>
      </w:pPr>
      <w:r>
        <w:t xml:space="preserve">Primary </w:t>
      </w:r>
      <w:r w:rsidR="00122C59">
        <w:t>2</w:t>
      </w:r>
      <w:r w:rsidR="00AE1BC5">
        <w:t xml:space="preserve">-3: Children will have their induction day on Thursday </w:t>
      </w:r>
      <w:r w:rsidR="00122C59">
        <w:t>27</w:t>
      </w:r>
      <w:r w:rsidR="00122C59" w:rsidRPr="009733D1">
        <w:rPr>
          <w:vertAlign w:val="superscript"/>
        </w:rPr>
        <w:t>th</w:t>
      </w:r>
      <w:r w:rsidR="00122C59">
        <w:t xml:space="preserve"> August and return to school full-time on Friday 28</w:t>
      </w:r>
      <w:r w:rsidR="00122C59" w:rsidRPr="009733D1">
        <w:rPr>
          <w:vertAlign w:val="superscript"/>
        </w:rPr>
        <w:t>th</w:t>
      </w:r>
      <w:r w:rsidR="00122C59">
        <w:t xml:space="preserve"> August.</w:t>
      </w:r>
      <w:r w:rsidR="00FB484B">
        <w:t xml:space="preserve"> (Normal hours – P2 finish at 2pm – P3 finish at 3pm </w:t>
      </w:r>
      <w:r w:rsidR="00FB484B" w:rsidRPr="009733D1">
        <w:rPr>
          <w:b/>
        </w:rPr>
        <w:t>but 2pm on a Friday</w:t>
      </w:r>
      <w:r w:rsidR="00FB484B">
        <w:t>).</w:t>
      </w:r>
    </w:p>
    <w:p w14:paraId="361C56D6" w14:textId="2F728A28" w:rsidR="00122C59" w:rsidRDefault="00122C59" w:rsidP="009733D1">
      <w:pPr>
        <w:pStyle w:val="ListParagraph"/>
        <w:numPr>
          <w:ilvl w:val="0"/>
          <w:numId w:val="3"/>
        </w:numPr>
        <w:spacing w:after="0" w:line="240" w:lineRule="auto"/>
      </w:pPr>
      <w:r>
        <w:t>Primary 1: Children will have their induction day on Thursday 27</w:t>
      </w:r>
      <w:r w:rsidRPr="009733D1">
        <w:rPr>
          <w:vertAlign w:val="superscript"/>
        </w:rPr>
        <w:t>th</w:t>
      </w:r>
      <w:r>
        <w:t xml:space="preserve"> August and begin school </w:t>
      </w:r>
      <w:r w:rsidR="00632188">
        <w:t xml:space="preserve">full-time </w:t>
      </w:r>
      <w:r>
        <w:t>on Friday 28</w:t>
      </w:r>
      <w:r w:rsidRPr="009733D1">
        <w:rPr>
          <w:vertAlign w:val="superscript"/>
        </w:rPr>
        <w:t>th</w:t>
      </w:r>
      <w:r>
        <w:t xml:space="preserve"> August. (Children in Primary 1 will go home at 12.15pm until the end of September</w:t>
      </w:r>
      <w:r w:rsidR="00FB484B">
        <w:t xml:space="preserve"> – 1.50</w:t>
      </w:r>
      <w:r>
        <w:t>pm thereafter).</w:t>
      </w:r>
    </w:p>
    <w:p w14:paraId="003CD8FF" w14:textId="77777777" w:rsidR="00D0618D" w:rsidRDefault="00D0618D" w:rsidP="00764D25">
      <w:pPr>
        <w:spacing w:after="0" w:line="240" w:lineRule="auto"/>
      </w:pPr>
    </w:p>
    <w:p w14:paraId="65E59952" w14:textId="71A92388" w:rsidR="00D0618D" w:rsidRPr="007A71D2" w:rsidRDefault="007A71D2" w:rsidP="00764D25">
      <w:pPr>
        <w:spacing w:after="0" w:line="240" w:lineRule="auto"/>
        <w:rPr>
          <w:b/>
          <w:u w:val="single"/>
        </w:rPr>
      </w:pPr>
      <w:r w:rsidRPr="007A71D2">
        <w:rPr>
          <w:b/>
          <w:u w:val="single"/>
        </w:rPr>
        <w:t>The school will be closed on Monday 31</w:t>
      </w:r>
      <w:r w:rsidRPr="007A71D2">
        <w:rPr>
          <w:b/>
          <w:u w:val="single"/>
          <w:vertAlign w:val="superscript"/>
        </w:rPr>
        <w:t>st</w:t>
      </w:r>
      <w:r w:rsidRPr="007A71D2">
        <w:rPr>
          <w:b/>
          <w:u w:val="single"/>
        </w:rPr>
        <w:t xml:space="preserve"> August with Term 1 officially beginning on Tuesday 1</w:t>
      </w:r>
      <w:r w:rsidRPr="007A71D2">
        <w:rPr>
          <w:b/>
          <w:u w:val="single"/>
          <w:vertAlign w:val="superscript"/>
        </w:rPr>
        <w:t>st</w:t>
      </w:r>
      <w:r w:rsidRPr="007A71D2">
        <w:rPr>
          <w:b/>
          <w:u w:val="single"/>
        </w:rPr>
        <w:t xml:space="preserve"> September. An updated holiday list will be issued soon and pinged out via the school app. </w:t>
      </w:r>
    </w:p>
    <w:p w14:paraId="53AD38D5" w14:textId="4D4AA09C" w:rsidR="00D0618D" w:rsidRDefault="00D0618D" w:rsidP="00764D25">
      <w:pPr>
        <w:spacing w:after="0" w:line="240" w:lineRule="auto"/>
      </w:pPr>
    </w:p>
    <w:p w14:paraId="7939FE4D" w14:textId="1BB1DD34" w:rsidR="00764D25" w:rsidRPr="00E56966" w:rsidRDefault="00FB484B" w:rsidP="00764D25">
      <w:pPr>
        <w:spacing w:after="0" w:line="240" w:lineRule="auto"/>
        <w:rPr>
          <w:u w:val="single"/>
        </w:rPr>
      </w:pPr>
      <w:r w:rsidRPr="00E56966">
        <w:rPr>
          <w:u w:val="single"/>
        </w:rPr>
        <w:t xml:space="preserve">School drop-off </w:t>
      </w:r>
      <w:r w:rsidR="007A71D2" w:rsidRPr="00E56966">
        <w:rPr>
          <w:u w:val="single"/>
        </w:rPr>
        <w:t>arrangements:</w:t>
      </w:r>
    </w:p>
    <w:p w14:paraId="52C4DB4F" w14:textId="07A3F3E7" w:rsidR="001C7134" w:rsidRDefault="00836F4E" w:rsidP="00764D25">
      <w:pPr>
        <w:spacing w:after="0" w:line="240" w:lineRule="auto"/>
      </w:pPr>
      <w:r>
        <w:t xml:space="preserve">Drop-off and pick-up </w:t>
      </w:r>
      <w:r w:rsidR="001C7134">
        <w:t>will now take place from</w:t>
      </w:r>
      <w:r>
        <w:t xml:space="preserve"> our new school car park. Children can be dropped-off between 8.45 – 9.05am (school gates will not be open before 8.45am). Children will enter the school via the new gate which is adjacent to the mobile buildings. They will walk directly to their classroom where they will sanitise their hands on entry.</w:t>
      </w:r>
      <w:r w:rsidR="001C7134">
        <w:t xml:space="preserve"> (There will be no outside play at the beginning of the school day).</w:t>
      </w:r>
    </w:p>
    <w:p w14:paraId="1B78D190" w14:textId="5A6794D0" w:rsidR="00836F4E" w:rsidRDefault="00836F4E" w:rsidP="00764D25">
      <w:pPr>
        <w:spacing w:after="0" w:line="240" w:lineRule="auto"/>
      </w:pPr>
      <w:r>
        <w:t>Primary 1/2 parents may wish to walk their child to their classroom door at the beginning of the term. Parents are not to enter the classrooms at any times due to our child protection and Covid-19 procedures. These parents can then exit the school via the roadside school gate and walk back to the car</w:t>
      </w:r>
      <w:r w:rsidR="00FB484B">
        <w:t xml:space="preserve"> park (please follow this one-way system).</w:t>
      </w:r>
    </w:p>
    <w:p w14:paraId="266385BA" w14:textId="530DE731" w:rsidR="00FB484B" w:rsidRDefault="00FB484B" w:rsidP="00764D25">
      <w:pPr>
        <w:spacing w:after="0" w:line="240" w:lineRule="auto"/>
      </w:pPr>
    </w:p>
    <w:p w14:paraId="6B261537" w14:textId="37D09B2B" w:rsidR="00F57C01" w:rsidRDefault="00F57C01" w:rsidP="00764D25">
      <w:pPr>
        <w:spacing w:after="0" w:line="240" w:lineRule="auto"/>
        <w:rPr>
          <w:u w:val="single"/>
        </w:rPr>
      </w:pPr>
    </w:p>
    <w:p w14:paraId="58DD8794" w14:textId="77777777" w:rsidR="008D6796" w:rsidRDefault="008D6796" w:rsidP="00764D25">
      <w:pPr>
        <w:spacing w:after="0" w:line="240" w:lineRule="auto"/>
        <w:rPr>
          <w:u w:val="single"/>
        </w:rPr>
      </w:pPr>
    </w:p>
    <w:p w14:paraId="698A8751" w14:textId="3595B513" w:rsidR="00FB484B" w:rsidRPr="008D6796" w:rsidRDefault="00FB484B" w:rsidP="00764D25">
      <w:pPr>
        <w:spacing w:after="0" w:line="240" w:lineRule="auto"/>
        <w:rPr>
          <w:u w:val="single"/>
        </w:rPr>
      </w:pPr>
      <w:r w:rsidRPr="00E56966">
        <w:rPr>
          <w:u w:val="single"/>
        </w:rPr>
        <w:lastRenderedPageBreak/>
        <w:t>School pick-up arrangements:</w:t>
      </w:r>
      <w:bookmarkStart w:id="0" w:name="_GoBack"/>
      <w:bookmarkEnd w:id="0"/>
    </w:p>
    <w:p w14:paraId="1EE7B97B" w14:textId="26460E18" w:rsidR="00FB484B" w:rsidRDefault="00FB484B" w:rsidP="00764D25">
      <w:pPr>
        <w:pStyle w:val="ListParagraph"/>
        <w:numPr>
          <w:ilvl w:val="0"/>
          <w:numId w:val="2"/>
        </w:numPr>
        <w:spacing w:after="0" w:line="240" w:lineRule="auto"/>
      </w:pPr>
      <w:r>
        <w:t xml:space="preserve">Primary 1 </w:t>
      </w:r>
      <w:proofErr w:type="gramStart"/>
      <w:r>
        <w:t>children</w:t>
      </w:r>
      <w:proofErr w:type="gramEnd"/>
      <w:r>
        <w:t xml:space="preserve"> will be walked to the n</w:t>
      </w:r>
      <w:r w:rsidR="001C7134">
        <w:t>ew car park gate for collection</w:t>
      </w:r>
      <w:r w:rsidR="002113BC">
        <w:t xml:space="preserve"> at </w:t>
      </w:r>
      <w:r>
        <w:t>12.15pm</w:t>
      </w:r>
      <w:r w:rsidR="002113BC">
        <w:t xml:space="preserve"> in September - 1</w:t>
      </w:r>
      <w:r>
        <w:t>.</w:t>
      </w:r>
      <w:r w:rsidR="002113BC">
        <w:t>50pm thereafter</w:t>
      </w:r>
      <w:r>
        <w:t>.</w:t>
      </w:r>
    </w:p>
    <w:p w14:paraId="2896A4FD" w14:textId="33480889" w:rsidR="00FB484B" w:rsidRDefault="00FB484B" w:rsidP="00764D25">
      <w:pPr>
        <w:pStyle w:val="ListParagraph"/>
        <w:numPr>
          <w:ilvl w:val="0"/>
          <w:numId w:val="2"/>
        </w:numPr>
        <w:spacing w:after="0" w:line="240" w:lineRule="auto"/>
      </w:pPr>
      <w:r>
        <w:t>Primary 2 children will be walke</w:t>
      </w:r>
      <w:r w:rsidR="001C7134">
        <w:t>d to the new car park</w:t>
      </w:r>
      <w:r>
        <w:t xml:space="preserve"> gate at 2pm for collection.</w:t>
      </w:r>
    </w:p>
    <w:p w14:paraId="4C8D5590" w14:textId="791843A7" w:rsidR="001C7134" w:rsidRDefault="009733D1" w:rsidP="00764D25">
      <w:pPr>
        <w:pStyle w:val="ListParagraph"/>
        <w:numPr>
          <w:ilvl w:val="0"/>
          <w:numId w:val="2"/>
        </w:numPr>
        <w:spacing w:after="0" w:line="240" w:lineRule="auto"/>
      </w:pPr>
      <w:r>
        <w:t>P</w:t>
      </w:r>
      <w:r w:rsidR="00FB484B">
        <w:t xml:space="preserve">rimary 3 children will be walked to the </w:t>
      </w:r>
      <w:r w:rsidR="001C7134">
        <w:t>new car park</w:t>
      </w:r>
      <w:r w:rsidR="00FB484B">
        <w:t xml:space="preserve"> gate </w:t>
      </w:r>
      <w:r w:rsidR="001C7134">
        <w:t xml:space="preserve">at 2.45pm for collection (2pm on a Friday). </w:t>
      </w:r>
    </w:p>
    <w:p w14:paraId="770272CB" w14:textId="4F3B98F4" w:rsidR="001C7134" w:rsidRDefault="001C7134" w:rsidP="00764D25">
      <w:pPr>
        <w:pStyle w:val="ListParagraph"/>
        <w:numPr>
          <w:ilvl w:val="0"/>
          <w:numId w:val="2"/>
        </w:numPr>
        <w:spacing w:after="0" w:line="240" w:lineRule="auto"/>
      </w:pPr>
      <w:r>
        <w:t>Primary 4 children will be walked to the new car park gate at 2.50pm for collection.</w:t>
      </w:r>
    </w:p>
    <w:p w14:paraId="44AD960C" w14:textId="12BA351D" w:rsidR="001C7134" w:rsidRDefault="001C7134" w:rsidP="00764D25">
      <w:pPr>
        <w:pStyle w:val="ListParagraph"/>
        <w:numPr>
          <w:ilvl w:val="0"/>
          <w:numId w:val="2"/>
        </w:numPr>
        <w:spacing w:after="0" w:line="240" w:lineRule="auto"/>
      </w:pPr>
      <w:r>
        <w:t xml:space="preserve">Primary 5 and 6 </w:t>
      </w:r>
      <w:r w:rsidRPr="001C7134">
        <w:t xml:space="preserve">children will be walked </w:t>
      </w:r>
      <w:r>
        <w:t>to the new car park gate at 2.55</w:t>
      </w:r>
      <w:r w:rsidRPr="001C7134">
        <w:t>pm for collection.</w:t>
      </w:r>
    </w:p>
    <w:p w14:paraId="1CD3CA84" w14:textId="26D6267D" w:rsidR="001C7134" w:rsidRDefault="001C7134" w:rsidP="009733D1">
      <w:pPr>
        <w:pStyle w:val="ListParagraph"/>
        <w:numPr>
          <w:ilvl w:val="0"/>
          <w:numId w:val="2"/>
        </w:numPr>
        <w:spacing w:after="0" w:line="240" w:lineRule="auto"/>
      </w:pPr>
      <w:r>
        <w:t>Primary 7</w:t>
      </w:r>
      <w:r w:rsidRPr="001C7134">
        <w:t xml:space="preserve"> children will be walked to th</w:t>
      </w:r>
      <w:r>
        <w:t>e new car park gate at 3.00</w:t>
      </w:r>
      <w:r w:rsidRPr="001C7134">
        <w:t>pm for collection.</w:t>
      </w:r>
    </w:p>
    <w:p w14:paraId="008F6341" w14:textId="17DF5FED" w:rsidR="001C7134" w:rsidRDefault="001C7134" w:rsidP="00764D25">
      <w:pPr>
        <w:spacing w:after="0" w:line="240" w:lineRule="auto"/>
      </w:pPr>
    </w:p>
    <w:p w14:paraId="084A589C" w14:textId="46B45961" w:rsidR="001C7134" w:rsidRDefault="001C7134" w:rsidP="00764D25">
      <w:pPr>
        <w:spacing w:after="0" w:line="240" w:lineRule="auto"/>
      </w:pPr>
      <w:r>
        <w:t xml:space="preserve">We ask </w:t>
      </w:r>
      <w:r w:rsidR="002113BC">
        <w:t xml:space="preserve">that </w:t>
      </w:r>
      <w:r>
        <w:t>those collecting children support the staggered collection arrangements to mitigate risk. Parents can stand at their parked car or along the fence below the mobiles where staff can identify you and release your child. We ask that you all adhere to social distancing guidance and refrain from bunching at the school gate. We ask that you drive very carefully to and from the school at all times.</w:t>
      </w:r>
    </w:p>
    <w:p w14:paraId="0EDC24AC" w14:textId="30354BA6" w:rsidR="001C7134" w:rsidRPr="001C7134" w:rsidRDefault="001C7134" w:rsidP="00764D25">
      <w:pPr>
        <w:spacing w:after="0" w:line="240" w:lineRule="auto"/>
        <w:rPr>
          <w:u w:val="single"/>
        </w:rPr>
      </w:pPr>
      <w:r>
        <w:t>Children walking home will exit the school via the roadside gate and a member of staff will walk them safely across the road.</w:t>
      </w:r>
      <w:r w:rsidRPr="001C7134">
        <w:rPr>
          <w:u w:val="single"/>
        </w:rPr>
        <w:t xml:space="preserve"> All parents who wish their child to walk home must give written permission.</w:t>
      </w:r>
      <w:r w:rsidR="008D6796">
        <w:rPr>
          <w:u w:val="single"/>
        </w:rPr>
        <w:t xml:space="preserve"> Please ensure that any other trusted adult that is collecting your child is aware of the drop-off / pick-up guidelines.</w:t>
      </w:r>
    </w:p>
    <w:p w14:paraId="39B741CB" w14:textId="0C9461C5" w:rsidR="00764D25" w:rsidRDefault="00764D25" w:rsidP="00764D25">
      <w:pPr>
        <w:spacing w:after="0" w:line="240" w:lineRule="auto"/>
      </w:pPr>
    </w:p>
    <w:p w14:paraId="4663D8B2" w14:textId="26735AEC" w:rsidR="00764D25" w:rsidRPr="00361FC8" w:rsidRDefault="00764D25" w:rsidP="00764D25">
      <w:pPr>
        <w:spacing w:after="0" w:line="240" w:lineRule="auto"/>
        <w:rPr>
          <w:u w:val="single"/>
        </w:rPr>
      </w:pPr>
      <w:r w:rsidRPr="00361FC8">
        <w:rPr>
          <w:u w:val="single"/>
        </w:rPr>
        <w:t xml:space="preserve">Children who </w:t>
      </w:r>
      <w:r w:rsidR="002113BC" w:rsidRPr="00361FC8">
        <w:rPr>
          <w:u w:val="single"/>
        </w:rPr>
        <w:t>are unwell or become unwell in s</w:t>
      </w:r>
      <w:r w:rsidRPr="00361FC8">
        <w:rPr>
          <w:u w:val="single"/>
        </w:rPr>
        <w:t>chool</w:t>
      </w:r>
    </w:p>
    <w:p w14:paraId="7F7CF73B" w14:textId="007EF752" w:rsidR="00764D25" w:rsidRDefault="00764D25" w:rsidP="00764D25">
      <w:pPr>
        <w:spacing w:after="0" w:line="240" w:lineRule="auto"/>
      </w:pPr>
      <w:r>
        <w:t>It is of paramount importance that if your child has been unwell the night before or in the morning that they remain at home</w:t>
      </w:r>
      <w:r w:rsidR="009C6CEB">
        <w:t xml:space="preserve"> especially if they are showing Covid-19 symptoms</w:t>
      </w:r>
      <w:r>
        <w:t>. Please do not send a child who is unwell in any way to school. We ask that pare</w:t>
      </w:r>
      <w:r w:rsidR="002113BC">
        <w:t>nts take their child/children’s</w:t>
      </w:r>
      <w:r>
        <w:t xml:space="preserve"> temperature in the morning before leaving for school. </w:t>
      </w:r>
    </w:p>
    <w:p w14:paraId="78259914" w14:textId="2BC81B7A" w:rsidR="00764D25" w:rsidRDefault="00764D25" w:rsidP="00764D25">
      <w:pPr>
        <w:spacing w:after="0" w:line="240" w:lineRule="auto"/>
      </w:pPr>
      <w:r>
        <w:t xml:space="preserve">If a child presents unwell during the school day we will </w:t>
      </w:r>
      <w:r w:rsidR="00632188">
        <w:t xml:space="preserve">contact parents immediately and </w:t>
      </w:r>
      <w:r>
        <w:t xml:space="preserve">arrangements must be made to take the child home. </w:t>
      </w:r>
      <w:r w:rsidRPr="002113BC">
        <w:rPr>
          <w:u w:val="single"/>
        </w:rPr>
        <w:t>Please bear this in mind and have arrangements in place for child’s collection in this situation.</w:t>
      </w:r>
    </w:p>
    <w:p w14:paraId="556E7DD7" w14:textId="41FF4C21" w:rsidR="00764D25" w:rsidRPr="009C6CEB" w:rsidRDefault="00764D25" w:rsidP="00764D25">
      <w:pPr>
        <w:spacing w:after="0" w:line="240" w:lineRule="auto"/>
        <w:rPr>
          <w:u w:val="single"/>
        </w:rPr>
      </w:pPr>
      <w:r>
        <w:t xml:space="preserve">Everyone has their part to play in keeping each other safe and </w:t>
      </w:r>
      <w:r w:rsidRPr="009C6CEB">
        <w:rPr>
          <w:u w:val="single"/>
        </w:rPr>
        <w:t>further communication will be provided about the steps to take where a child or adult has symptoms, or has been in contact with someone who has symptoms, consistent with Coronavirus. This will be based on the most up to date guidance available at the time.</w:t>
      </w:r>
    </w:p>
    <w:p w14:paraId="7A185744" w14:textId="77777777" w:rsidR="002113BC" w:rsidRPr="009C6CEB" w:rsidRDefault="002113BC" w:rsidP="00764D25">
      <w:pPr>
        <w:spacing w:after="0" w:line="240" w:lineRule="auto"/>
        <w:rPr>
          <w:u w:val="single"/>
        </w:rPr>
      </w:pPr>
    </w:p>
    <w:p w14:paraId="0ADE7867" w14:textId="77777777" w:rsidR="00764D25" w:rsidRPr="002113BC" w:rsidRDefault="00764D25" w:rsidP="00764D25">
      <w:pPr>
        <w:spacing w:after="0" w:line="240" w:lineRule="auto"/>
        <w:rPr>
          <w:u w:val="single"/>
        </w:rPr>
      </w:pPr>
      <w:r w:rsidRPr="002113BC">
        <w:rPr>
          <w:u w:val="single"/>
        </w:rPr>
        <w:t>Social Distancing:</w:t>
      </w:r>
    </w:p>
    <w:p w14:paraId="54E7B38A" w14:textId="264C6C5C" w:rsidR="00632188" w:rsidRDefault="002113BC" w:rsidP="00764D25">
      <w:pPr>
        <w:spacing w:after="0" w:line="240" w:lineRule="auto"/>
      </w:pPr>
      <w:r>
        <w:t>Whilst social distancing guidelines within the primary school setting have been relaxed, we will strive to keep them in place as much as possible. Classes will be ‘bubbled’ and we will keep interaction between classes to a minimum. This will mean staggered break and lunch times and a cessation of all clubs until further notice.</w:t>
      </w:r>
    </w:p>
    <w:p w14:paraId="52A79974" w14:textId="77777777" w:rsidR="002113BC" w:rsidRDefault="002113BC" w:rsidP="00764D25">
      <w:pPr>
        <w:spacing w:after="0" w:line="240" w:lineRule="auto"/>
      </w:pPr>
    </w:p>
    <w:p w14:paraId="19E60B6F" w14:textId="02B6D3FB" w:rsidR="00764D25" w:rsidRPr="000A7257" w:rsidRDefault="00764D25" w:rsidP="00764D25">
      <w:pPr>
        <w:spacing w:after="0" w:line="240" w:lineRule="auto"/>
        <w:rPr>
          <w:u w:val="single"/>
        </w:rPr>
      </w:pPr>
      <w:r w:rsidRPr="000A7257">
        <w:rPr>
          <w:u w:val="single"/>
        </w:rPr>
        <w:t>Visitors:</w:t>
      </w:r>
    </w:p>
    <w:p w14:paraId="295171E0" w14:textId="5F70465B" w:rsidR="00764D25" w:rsidRDefault="002113BC" w:rsidP="00764D25">
      <w:pPr>
        <w:spacing w:after="0" w:line="240" w:lineRule="auto"/>
      </w:pPr>
      <w:r>
        <w:t xml:space="preserve">Under current </w:t>
      </w:r>
      <w:r w:rsidR="000A7257">
        <w:t>guidance</w:t>
      </w:r>
      <w:r w:rsidR="006306CA">
        <w:t xml:space="preserve">, </w:t>
      </w:r>
      <w:r w:rsidR="00764D25">
        <w:t xml:space="preserve">visitors/parents will </w:t>
      </w:r>
      <w:r w:rsidR="006306CA">
        <w:t xml:space="preserve">not </w:t>
      </w:r>
      <w:r w:rsidR="00764D25">
        <w:t xml:space="preserve">be permitted in </w:t>
      </w:r>
      <w:r w:rsidR="006306CA">
        <w:t xml:space="preserve">the </w:t>
      </w:r>
      <w:r w:rsidR="00764D25">
        <w:t>school</w:t>
      </w:r>
      <w:r w:rsidR="006306CA">
        <w:t xml:space="preserve"> buildings without an appointment. If you would like to </w:t>
      </w:r>
      <w:r w:rsidR="003301AC">
        <w:t xml:space="preserve">speak to your teacher </w:t>
      </w:r>
      <w:r w:rsidR="006306CA">
        <w:t>about your child’</w:t>
      </w:r>
      <w:r w:rsidR="00632188">
        <w:t>s progress, we can arrange</w:t>
      </w:r>
      <w:r w:rsidR="006306CA">
        <w:t xml:space="preserve"> a socially distanced meeting or a meeting over the phone</w:t>
      </w:r>
      <w:r w:rsidR="00764D25">
        <w:t>.</w:t>
      </w:r>
      <w:r w:rsidR="006306CA">
        <w:t xml:space="preserve"> For any smaller queries or questions, please email your teacher and they will respond to you as soon as possible.</w:t>
      </w:r>
      <w:r w:rsidR="00764D25">
        <w:t xml:space="preserve"> </w:t>
      </w:r>
    </w:p>
    <w:p w14:paraId="348A5BF8" w14:textId="77777777" w:rsidR="00764D25" w:rsidRDefault="00764D25" w:rsidP="00764D25">
      <w:pPr>
        <w:spacing w:after="0" w:line="240" w:lineRule="auto"/>
      </w:pPr>
    </w:p>
    <w:p w14:paraId="3AF6F869" w14:textId="77777777" w:rsidR="00764D25" w:rsidRPr="00B32B21" w:rsidRDefault="00764D25" w:rsidP="00764D25">
      <w:pPr>
        <w:spacing w:after="0" w:line="240" w:lineRule="auto"/>
        <w:rPr>
          <w:u w:val="single"/>
        </w:rPr>
      </w:pPr>
      <w:r w:rsidRPr="00B32B21">
        <w:rPr>
          <w:u w:val="single"/>
        </w:rPr>
        <w:t>Hygiene Measures:</w:t>
      </w:r>
    </w:p>
    <w:p w14:paraId="2FA49A47" w14:textId="46E15B2B" w:rsidR="00764D25" w:rsidRDefault="00764D25" w:rsidP="00764D25">
      <w:pPr>
        <w:spacing w:after="0" w:line="240" w:lineRule="auto"/>
      </w:pPr>
      <w:r>
        <w:t>All children/staff will be required to wash their hands/use hand sanitisers on entering the school and regularly throughout the day</w:t>
      </w:r>
      <w:r w:rsidR="00B32B21">
        <w:t>. G</w:t>
      </w:r>
      <w:r>
        <w:t>ood personal hygiene practices will be actively encouraged.</w:t>
      </w:r>
    </w:p>
    <w:p w14:paraId="58BF703B" w14:textId="43F326DE" w:rsidR="00764D25" w:rsidRDefault="00764D25" w:rsidP="00764D25">
      <w:pPr>
        <w:spacing w:after="0" w:line="240" w:lineRule="auto"/>
      </w:pPr>
      <w:r>
        <w:t xml:space="preserve">Extra cleaning and sanitising will be prioritised, and we will have stringent hygiene measures and reactive strategies in place following guidance from EA and </w:t>
      </w:r>
      <w:r w:rsidR="00B32B21">
        <w:t>the PHA</w:t>
      </w:r>
      <w:r>
        <w:t>.</w:t>
      </w:r>
    </w:p>
    <w:p w14:paraId="44CF5AE8" w14:textId="134E5A06" w:rsidR="00764D25" w:rsidRDefault="00764D25" w:rsidP="00764D25">
      <w:pPr>
        <w:spacing w:after="0" w:line="240" w:lineRule="auto"/>
      </w:pPr>
    </w:p>
    <w:p w14:paraId="152559A7" w14:textId="77777777" w:rsidR="003301AC" w:rsidRDefault="003301AC" w:rsidP="00764D25">
      <w:pPr>
        <w:spacing w:after="0" w:line="240" w:lineRule="auto"/>
        <w:rPr>
          <w:u w:val="single"/>
        </w:rPr>
      </w:pPr>
    </w:p>
    <w:p w14:paraId="61DF5D3B" w14:textId="07C46A0E" w:rsidR="00764D25" w:rsidRPr="000347C0" w:rsidRDefault="00764D25" w:rsidP="00764D25">
      <w:pPr>
        <w:spacing w:after="0" w:line="240" w:lineRule="auto"/>
        <w:rPr>
          <w:u w:val="single"/>
        </w:rPr>
      </w:pPr>
      <w:r w:rsidRPr="000347C0">
        <w:rPr>
          <w:u w:val="single"/>
        </w:rPr>
        <w:t>School Meals</w:t>
      </w:r>
      <w:r w:rsidR="000347C0">
        <w:rPr>
          <w:u w:val="single"/>
        </w:rPr>
        <w:t xml:space="preserve"> / Snack</w:t>
      </w:r>
      <w:r w:rsidRPr="000347C0">
        <w:rPr>
          <w:u w:val="single"/>
        </w:rPr>
        <w:t>:</w:t>
      </w:r>
    </w:p>
    <w:p w14:paraId="5108904D" w14:textId="02A72BBA" w:rsidR="00764D25" w:rsidRDefault="000347C0" w:rsidP="00764D25">
      <w:pPr>
        <w:spacing w:after="0" w:line="240" w:lineRule="auto"/>
      </w:pPr>
      <w:r>
        <w:t>School meals will be available to all children as normal</w:t>
      </w:r>
      <w:r w:rsidR="00F57C01">
        <w:t xml:space="preserve"> from Tuesday 1</w:t>
      </w:r>
      <w:r w:rsidR="00F57C01" w:rsidRPr="00F57C01">
        <w:rPr>
          <w:vertAlign w:val="superscript"/>
        </w:rPr>
        <w:t>st</w:t>
      </w:r>
      <w:r w:rsidR="00F57C01">
        <w:t xml:space="preserve"> September (packed lunches required week beginning 24</w:t>
      </w:r>
      <w:r w:rsidR="00F57C01" w:rsidRPr="00F57C01">
        <w:rPr>
          <w:vertAlign w:val="superscript"/>
        </w:rPr>
        <w:t>th</w:t>
      </w:r>
      <w:r w:rsidR="00F57C01">
        <w:t xml:space="preserve"> August)</w:t>
      </w:r>
      <w:r w:rsidR="00764D25">
        <w:t>.</w:t>
      </w:r>
      <w:r w:rsidR="000B5F32">
        <w:t xml:space="preserve"> Meals will be served to</w:t>
      </w:r>
      <w:r>
        <w:t xml:space="preserve"> classroom ‘bubbles’</w:t>
      </w:r>
      <w:r w:rsidR="000B5F32">
        <w:t xml:space="preserve"> and there may be a reduced menu (more details to follow).</w:t>
      </w:r>
      <w:r w:rsidR="00764D25">
        <w:t xml:space="preserve"> </w:t>
      </w:r>
      <w:r w:rsidR="000B5F32">
        <w:t>Packed lunches should be in disposable packaging</w:t>
      </w:r>
      <w:r w:rsidR="00787099">
        <w:t xml:space="preserve"> (please clearly label lunches for the younger children)</w:t>
      </w:r>
      <w:r w:rsidR="000B5F32">
        <w:t xml:space="preserve">. We will no longer be providing our healthy snack service. Children should take a healthy snack into school every day. (It is very important that all children get their full breakfast and have a snack with them daily). </w:t>
      </w:r>
    </w:p>
    <w:p w14:paraId="5094BB14" w14:textId="77777777" w:rsidR="00764D25" w:rsidRDefault="00764D25" w:rsidP="00764D25">
      <w:pPr>
        <w:spacing w:after="0" w:line="240" w:lineRule="auto"/>
      </w:pPr>
    </w:p>
    <w:p w14:paraId="74D9D7B0" w14:textId="77777777" w:rsidR="00764D25" w:rsidRPr="000B5F32" w:rsidRDefault="00764D25" w:rsidP="00764D25">
      <w:pPr>
        <w:spacing w:after="0" w:line="240" w:lineRule="auto"/>
        <w:rPr>
          <w:u w:val="single"/>
        </w:rPr>
      </w:pPr>
      <w:r w:rsidRPr="000B5F32">
        <w:rPr>
          <w:u w:val="single"/>
        </w:rPr>
        <w:t>School Bags/Pencil Cases</w:t>
      </w:r>
    </w:p>
    <w:p w14:paraId="64346A94" w14:textId="5DF56FAF" w:rsidR="00764D25" w:rsidRDefault="000B5F32" w:rsidP="00764D25">
      <w:pPr>
        <w:spacing w:after="0" w:line="240" w:lineRule="auto"/>
      </w:pPr>
      <w:r>
        <w:t xml:space="preserve">School bags will not be needed initially. Children can take in their labelled pencil case with essential items (see listed items attached). Pencil cases will remain in school. </w:t>
      </w:r>
    </w:p>
    <w:p w14:paraId="49E9A27B" w14:textId="77777777" w:rsidR="00764D25" w:rsidRDefault="00764D25" w:rsidP="00764D25">
      <w:pPr>
        <w:spacing w:after="0" w:line="240" w:lineRule="auto"/>
      </w:pPr>
    </w:p>
    <w:p w14:paraId="230B260C" w14:textId="77777777" w:rsidR="00764D25" w:rsidRPr="000B5F32" w:rsidRDefault="00764D25" w:rsidP="00764D25">
      <w:pPr>
        <w:spacing w:after="0" w:line="240" w:lineRule="auto"/>
        <w:rPr>
          <w:u w:val="single"/>
        </w:rPr>
      </w:pPr>
      <w:r w:rsidRPr="000B5F32">
        <w:rPr>
          <w:u w:val="single"/>
        </w:rPr>
        <w:t>Clubs:</w:t>
      </w:r>
    </w:p>
    <w:p w14:paraId="77D96162" w14:textId="022E72AA" w:rsidR="009733D1" w:rsidRDefault="002C0D3B" w:rsidP="00764D25">
      <w:pPr>
        <w:spacing w:after="0" w:line="240" w:lineRule="auto"/>
      </w:pPr>
      <w:r>
        <w:t>Breakfast Club will not be available at the beginning of the term. We hope to be able to commence the club in the coming weeks with strict social distancing. There will be no after-school clubs in Term 1.</w:t>
      </w:r>
    </w:p>
    <w:p w14:paraId="30F706F2" w14:textId="77777777" w:rsidR="00764D25" w:rsidRDefault="00764D25" w:rsidP="00764D25">
      <w:pPr>
        <w:spacing w:after="0" w:line="240" w:lineRule="auto"/>
      </w:pPr>
    </w:p>
    <w:p w14:paraId="0FD251C0" w14:textId="77777777" w:rsidR="00764D25" w:rsidRPr="002C0D3B" w:rsidRDefault="00764D25" w:rsidP="00764D25">
      <w:pPr>
        <w:spacing w:after="0" w:line="240" w:lineRule="auto"/>
        <w:rPr>
          <w:u w:val="single"/>
        </w:rPr>
      </w:pPr>
      <w:r w:rsidRPr="002C0D3B">
        <w:rPr>
          <w:u w:val="single"/>
        </w:rPr>
        <w:t>School uniform:</w:t>
      </w:r>
    </w:p>
    <w:p w14:paraId="1296F271" w14:textId="4AF18ADF" w:rsidR="00764D25" w:rsidRDefault="002C0D3B" w:rsidP="00764D25">
      <w:pPr>
        <w:spacing w:after="0" w:line="240" w:lineRule="auto"/>
      </w:pPr>
      <w:r>
        <w:t>Full uniform will be worn as normal. We ask that you try to keep uniforms as clean as possible. You will be informed of your child’s PE days at the beginning of the term. Children can wear their PE gear into school on those days to help with</w:t>
      </w:r>
      <w:r w:rsidR="00361FC8">
        <w:t xml:space="preserve"> the practicality of this.</w:t>
      </w:r>
    </w:p>
    <w:p w14:paraId="2F695FD0" w14:textId="788D6E06" w:rsidR="009733D1" w:rsidRDefault="009733D1" w:rsidP="00764D25">
      <w:pPr>
        <w:spacing w:after="0" w:line="240" w:lineRule="auto"/>
      </w:pPr>
    </w:p>
    <w:p w14:paraId="64C2D69C" w14:textId="27FD50BD" w:rsidR="009733D1" w:rsidRPr="00A51076" w:rsidRDefault="009733D1" w:rsidP="00764D25">
      <w:pPr>
        <w:spacing w:after="0" w:line="240" w:lineRule="auto"/>
        <w:rPr>
          <w:u w:val="single"/>
        </w:rPr>
      </w:pPr>
      <w:r w:rsidRPr="00A51076">
        <w:rPr>
          <w:u w:val="single"/>
        </w:rPr>
        <w:t>Transfer</w:t>
      </w:r>
      <w:r w:rsidR="00CC6A27" w:rsidRPr="00A51076">
        <w:rPr>
          <w:u w:val="single"/>
        </w:rPr>
        <w:t xml:space="preserve"> Revision</w:t>
      </w:r>
    </w:p>
    <w:p w14:paraId="3C0F2054" w14:textId="5561E4DF" w:rsidR="00CC6A27" w:rsidRDefault="00CC6A27" w:rsidP="00764D25">
      <w:pPr>
        <w:spacing w:after="0" w:line="240" w:lineRule="auto"/>
      </w:pPr>
      <w:r>
        <w:t xml:space="preserve">Transfer Revision will take place from 8am – 8.45am Monday – Friday for all Primary 7 children sitting the test in December. This will begin on </w:t>
      </w:r>
      <w:r w:rsidR="00A51076">
        <w:t>Friday 28</w:t>
      </w:r>
      <w:r w:rsidR="00A51076" w:rsidRPr="00A51076">
        <w:rPr>
          <w:vertAlign w:val="superscript"/>
        </w:rPr>
        <w:t>th</w:t>
      </w:r>
      <w:r w:rsidR="003301AC">
        <w:t xml:space="preserve"> August when</w:t>
      </w:r>
      <w:r w:rsidR="00A51076">
        <w:t xml:space="preserve"> the first set of papers will be handed out.</w:t>
      </w:r>
    </w:p>
    <w:p w14:paraId="43DF9BAA" w14:textId="3F508FB2" w:rsidR="00764D25" w:rsidRDefault="00764D25" w:rsidP="00764D25">
      <w:pPr>
        <w:spacing w:after="0" w:line="240" w:lineRule="auto"/>
      </w:pPr>
    </w:p>
    <w:p w14:paraId="4EEDCF20" w14:textId="27961E79" w:rsidR="004F4BDF" w:rsidRDefault="00361FC8" w:rsidP="00764D25">
      <w:pPr>
        <w:spacing w:after="0" w:line="240" w:lineRule="auto"/>
      </w:pPr>
      <w:r>
        <w:t>It is important to remember that the situation regarding schools remains fluid. Changes can happen very quickly so it is important that you are prepared for possible short and/or long term closures over the coming months. We are currently developing our online provision in terms of home learning in the event of further closures (more details to follow). A number of families are due refunds for payments made before lockdown – we will be in contact with you about this and we are currently developing a new online payment option for the future.</w:t>
      </w:r>
    </w:p>
    <w:p w14:paraId="451BCB2B" w14:textId="564E07D6" w:rsidR="003301AC" w:rsidRDefault="003301AC" w:rsidP="00764D25">
      <w:pPr>
        <w:spacing w:after="0" w:line="240" w:lineRule="auto"/>
      </w:pPr>
    </w:p>
    <w:p w14:paraId="0A8F8712" w14:textId="5DC9304D" w:rsidR="003301AC" w:rsidRDefault="003301AC" w:rsidP="00764D25">
      <w:pPr>
        <w:spacing w:after="0" w:line="240" w:lineRule="auto"/>
      </w:pPr>
      <w:r>
        <w:t>I will send out further important information over the coming days and our usual beginning of the year letter will be sent out on Tuesday 1</w:t>
      </w:r>
      <w:r w:rsidRPr="003301AC">
        <w:rPr>
          <w:vertAlign w:val="superscript"/>
        </w:rPr>
        <w:t>st</w:t>
      </w:r>
      <w:r>
        <w:t xml:space="preserve"> September.</w:t>
      </w:r>
    </w:p>
    <w:p w14:paraId="76F26096" w14:textId="66C8DEF8" w:rsidR="00683C52" w:rsidRDefault="00361FC8" w:rsidP="001F0396">
      <w:pPr>
        <w:spacing w:after="0" w:line="240" w:lineRule="auto"/>
      </w:pPr>
      <w:r>
        <w:t>If yo</w:t>
      </w:r>
      <w:r w:rsidR="00ED1E2C">
        <w:t>u have any quest</w:t>
      </w:r>
      <w:r w:rsidR="009733D1">
        <w:t>ions, queries or concerns about your child returning to school</w:t>
      </w:r>
      <w:r w:rsidR="00ED1E2C">
        <w:t xml:space="preserve"> please contact me at the school at any time (02837548355</w:t>
      </w:r>
      <w:r w:rsidR="003301AC">
        <w:t xml:space="preserve"> – </w:t>
      </w:r>
      <w:hyperlink r:id="rId7" w:history="1">
        <w:r w:rsidR="003301AC" w:rsidRPr="002123E0">
          <w:rPr>
            <w:rStyle w:val="Hyperlink"/>
          </w:rPr>
          <w:t>smone720@c2kni.net</w:t>
        </w:r>
      </w:hyperlink>
      <w:r w:rsidR="003301AC">
        <w:t xml:space="preserve"> </w:t>
      </w:r>
      <w:r w:rsidR="00ED1E2C">
        <w:t>).</w:t>
      </w:r>
    </w:p>
    <w:p w14:paraId="1AF2980E" w14:textId="77777777" w:rsidR="00361FC8" w:rsidRPr="00F1454C" w:rsidRDefault="00361FC8" w:rsidP="001F0396">
      <w:pPr>
        <w:spacing w:after="0" w:line="240" w:lineRule="auto"/>
      </w:pPr>
    </w:p>
    <w:p w14:paraId="526A1E56" w14:textId="0DB744E5" w:rsidR="001F0396" w:rsidRPr="00F1454C" w:rsidRDefault="00AE7D94" w:rsidP="001F0396">
      <w:pPr>
        <w:spacing w:after="0" w:line="240" w:lineRule="auto"/>
      </w:pPr>
      <w:r>
        <w:t>Yours sincerely</w:t>
      </w:r>
      <w:r w:rsidR="001F0396" w:rsidRPr="00F1454C">
        <w:t>,</w:t>
      </w:r>
    </w:p>
    <w:p w14:paraId="3F6E85C6" w14:textId="77777777" w:rsidR="001F0396" w:rsidRPr="00F1454C" w:rsidRDefault="001F0396" w:rsidP="001F0396">
      <w:pPr>
        <w:spacing w:after="0" w:line="240" w:lineRule="auto"/>
      </w:pPr>
    </w:p>
    <w:p w14:paraId="334B812F" w14:textId="0E0ED486" w:rsidR="001F0396" w:rsidRPr="00F1454C" w:rsidRDefault="001F0396" w:rsidP="001F0396">
      <w:pPr>
        <w:spacing w:after="0" w:line="240" w:lineRule="auto"/>
        <w:rPr>
          <w:i/>
        </w:rPr>
      </w:pPr>
      <w:r w:rsidRPr="00F1454C">
        <w:rPr>
          <w:i/>
        </w:rPr>
        <w:t>S Mone</w:t>
      </w:r>
    </w:p>
    <w:p w14:paraId="69FBD91E" w14:textId="77777777" w:rsidR="001F0396" w:rsidRPr="00F1454C" w:rsidRDefault="001F0396" w:rsidP="001F0396">
      <w:pPr>
        <w:spacing w:after="0" w:line="240" w:lineRule="auto"/>
      </w:pPr>
    </w:p>
    <w:p w14:paraId="075D5B8C" w14:textId="26484015" w:rsidR="00C92231" w:rsidRPr="00F1454C" w:rsidRDefault="001F0396" w:rsidP="001F0396">
      <w:pPr>
        <w:spacing w:after="0" w:line="240" w:lineRule="auto"/>
      </w:pPr>
      <w:r w:rsidRPr="00F1454C">
        <w:t>Principal</w:t>
      </w:r>
    </w:p>
    <w:p w14:paraId="6A3E4349" w14:textId="31035D21" w:rsidR="00DF56F0" w:rsidRDefault="00DF56F0" w:rsidP="003440B0"/>
    <w:p w14:paraId="69188743" w14:textId="779B5A41" w:rsidR="00995280" w:rsidRPr="00995280" w:rsidRDefault="00995280" w:rsidP="003440B0">
      <w:pPr>
        <w:rPr>
          <w:b/>
          <w:u w:val="single"/>
        </w:rPr>
      </w:pPr>
      <w:r w:rsidRPr="00995280">
        <w:rPr>
          <w:b/>
          <w:u w:val="single"/>
        </w:rPr>
        <w:t>Pencil Case items:</w:t>
      </w:r>
    </w:p>
    <w:p w14:paraId="1DE274FD" w14:textId="0011FB7C" w:rsidR="00995280" w:rsidRPr="00C92231" w:rsidRDefault="00995280" w:rsidP="003440B0">
      <w:r>
        <w:t>2 HB Pencils</w:t>
      </w:r>
      <w:r w:rsidR="00787099">
        <w:t xml:space="preserve"> (we will provide thick pencils for younger children)</w:t>
      </w:r>
      <w:r>
        <w:t xml:space="preserve"> – Rubber – Sharpener – Colouring Pencils / Crayons</w:t>
      </w:r>
      <w:r w:rsidR="00787099">
        <w:t xml:space="preserve"> (</w:t>
      </w:r>
      <w:proofErr w:type="spellStart"/>
      <w:r w:rsidR="00787099">
        <w:t>twistables</w:t>
      </w:r>
      <w:proofErr w:type="spellEnd"/>
      <w:r w:rsidR="00787099">
        <w:t xml:space="preserve"> are great for younger children and require less sharpening)</w:t>
      </w:r>
      <w:r>
        <w:t xml:space="preserve"> – Glue Stick – Ruler – Whiteboard Pens – Highlighter – Blue / Black / Red Ballpoint Pens (P7 only) – Individual Hand Sanitiser / Tissues</w:t>
      </w:r>
      <w:r w:rsidR="00787099">
        <w:t>.</w:t>
      </w:r>
    </w:p>
    <w:sectPr w:rsidR="00995280" w:rsidRPr="00C92231" w:rsidSect="00C92231">
      <w:headerReference w:type="first" r:id="rId8"/>
      <w:footerReference w:type="first" r:id="rId9"/>
      <w:pgSz w:w="11906" w:h="16838"/>
      <w:pgMar w:top="1440" w:right="1440" w:bottom="1440" w:left="1440" w:header="3515"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A66F25" w14:textId="77777777" w:rsidR="00FC7B1E" w:rsidRDefault="00FC7B1E" w:rsidP="00C92231">
      <w:pPr>
        <w:spacing w:after="0" w:line="240" w:lineRule="auto"/>
      </w:pPr>
      <w:r>
        <w:separator/>
      </w:r>
    </w:p>
  </w:endnote>
  <w:endnote w:type="continuationSeparator" w:id="0">
    <w:p w14:paraId="451FA271" w14:textId="77777777" w:rsidR="00FC7B1E" w:rsidRDefault="00FC7B1E" w:rsidP="00C922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Eras Bold ITC">
    <w:panose1 w:val="020B0907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24B88F" w14:textId="27648A21" w:rsidR="00C92231" w:rsidRDefault="00C92231">
    <w:pPr>
      <w:pStyle w:val="Footer"/>
    </w:pPr>
    <w:r>
      <w:rPr>
        <w:noProof/>
        <w:lang w:eastAsia="en-GB"/>
      </w:rPr>
      <w:drawing>
        <wp:anchor distT="0" distB="0" distL="114300" distR="114300" simplePos="0" relativeHeight="251679744" behindDoc="0" locked="0" layoutInCell="1" allowOverlap="1" wp14:anchorId="292FD0C6" wp14:editId="0C0162EE">
          <wp:simplePos x="0" y="0"/>
          <wp:positionH relativeFrom="margin">
            <wp:posOffset>4257675</wp:posOffset>
          </wp:positionH>
          <wp:positionV relativeFrom="paragraph">
            <wp:posOffset>-41911</wp:posOffset>
          </wp:positionV>
          <wp:extent cx="219075" cy="219075"/>
          <wp:effectExtent l="0" t="0" r="9525" b="952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81792" behindDoc="0" locked="0" layoutInCell="1" allowOverlap="1" wp14:anchorId="6E06EFA0" wp14:editId="5E4726D9">
          <wp:simplePos x="0" y="0"/>
          <wp:positionH relativeFrom="margin">
            <wp:posOffset>4248150</wp:posOffset>
          </wp:positionH>
          <wp:positionV relativeFrom="paragraph">
            <wp:posOffset>253365</wp:posOffset>
          </wp:positionV>
          <wp:extent cx="228600" cy="286385"/>
          <wp:effectExtent l="0" t="0" r="0" b="0"/>
          <wp:wrapNone/>
          <wp:docPr id="18" name="Picture 6" descr="Download Free png website-logo-png - Hamilton Rising - DLPNG.com">
            <a:extLst xmlns:a="http://schemas.openxmlformats.org/drawingml/2006/main">
              <a:ext uri="{FF2B5EF4-FFF2-40B4-BE49-F238E27FC236}">
                <a16:creationId xmlns:a16="http://schemas.microsoft.com/office/drawing/2014/main" id="{94C3D96B-11BB-4952-8F1C-080CEAC2947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Download Free png website-logo-png - Hamilton Rising - DLPNG.com">
                    <a:extLst>
                      <a:ext uri="{FF2B5EF4-FFF2-40B4-BE49-F238E27FC236}">
                        <a16:creationId xmlns:a16="http://schemas.microsoft.com/office/drawing/2014/main" id="{94C3D96B-11BB-4952-8F1C-080CEAC2947D}"/>
                      </a:ext>
                    </a:extLst>
                  </pic:cNvPr>
                  <pic:cNvPicPr>
                    <a:picLocks noChangeAspect="1" noChangeArrowheads="1"/>
                  </pic:cNvPicPr>
                </pic:nvPicPr>
                <pic:blipFill rotWithShape="1">
                  <a:blip r:embed="rId2">
                    <a:extLst>
                      <a:ext uri="{28A0092B-C50C-407E-A947-70E740481C1C}">
                        <a14:useLocalDpi xmlns:a14="http://schemas.microsoft.com/office/drawing/2010/main" val="0"/>
                      </a:ext>
                    </a:extLst>
                  </a:blip>
                  <a:srcRect l="23737" t="16331" r="22146" b="15707"/>
                  <a:stretch/>
                </pic:blipFill>
                <pic:spPr bwMode="auto">
                  <a:xfrm>
                    <a:off x="0" y="0"/>
                    <a:ext cx="228600" cy="286385"/>
                  </a:xfrm>
                  <a:prstGeom prst="roundRect">
                    <a:avLst/>
                  </a:prstGeom>
                  <a:noFill/>
                </pic:spPr>
              </pic:pic>
            </a:graphicData>
          </a:graphic>
          <wp14:sizeRelH relativeFrom="page">
            <wp14:pctWidth>0</wp14:pctWidth>
          </wp14:sizeRelH>
          <wp14:sizeRelV relativeFrom="page">
            <wp14:pctHeight>0</wp14:pctHeight>
          </wp14:sizeRelV>
        </wp:anchor>
      </w:drawing>
    </w:r>
    <w:r w:rsidRPr="00C92231">
      <w:rPr>
        <w:rFonts w:ascii="Calibri" w:eastAsia="Calibri" w:hAnsi="Calibri" w:cs="Times New Roman"/>
        <w:noProof/>
        <w:lang w:eastAsia="en-GB"/>
      </w:rPr>
      <mc:AlternateContent>
        <mc:Choice Requires="wps">
          <w:drawing>
            <wp:anchor distT="0" distB="0" distL="114300" distR="114300" simplePos="0" relativeHeight="251677696" behindDoc="0" locked="0" layoutInCell="1" allowOverlap="1" wp14:anchorId="5C614B15" wp14:editId="722EA4D0">
              <wp:simplePos x="0" y="0"/>
              <wp:positionH relativeFrom="page">
                <wp:posOffset>5390515</wp:posOffset>
              </wp:positionH>
              <wp:positionV relativeFrom="paragraph">
                <wp:posOffset>-76200</wp:posOffset>
              </wp:positionV>
              <wp:extent cx="2188845" cy="631190"/>
              <wp:effectExtent l="0" t="0" r="0" b="0"/>
              <wp:wrapSquare wrapText="bothSides"/>
              <wp:docPr id="13" name="Text Box 2"/>
              <wp:cNvGraphicFramePr/>
              <a:graphic xmlns:a="http://schemas.openxmlformats.org/drawingml/2006/main">
                <a:graphicData uri="http://schemas.microsoft.com/office/word/2010/wordprocessingShape">
                  <wps:wsp>
                    <wps:cNvSpPr txBox="1"/>
                    <wps:spPr>
                      <a:xfrm>
                        <a:off x="0" y="0"/>
                        <a:ext cx="2188845" cy="631190"/>
                      </a:xfrm>
                      <a:prstGeom prst="rect">
                        <a:avLst/>
                      </a:prstGeom>
                      <a:noFill/>
                      <a:ln>
                        <a:noFill/>
                        <a:prstDash/>
                      </a:ln>
                    </wps:spPr>
                    <wps:txbx>
                      <w:txbxContent>
                        <w:p w14:paraId="0BE3491B" w14:textId="77777777" w:rsidR="00C92231" w:rsidRDefault="00C92231" w:rsidP="00C92231">
                          <w:pPr>
                            <w:rPr>
                              <w:rFonts w:ascii="Eras Bold ITC" w:hAnsi="Eras Bold ITC"/>
                              <w:color w:val="FFFFFF" w:themeColor="background1"/>
                              <w:sz w:val="24"/>
                              <w:szCs w:val="24"/>
                            </w:rPr>
                          </w:pPr>
                          <w:r>
                            <w:rPr>
                              <w:rFonts w:ascii="Eras Bold ITC" w:hAnsi="Eras Bold ITC"/>
                              <w:color w:val="FFFFFF" w:themeColor="background1"/>
                              <w:sz w:val="24"/>
                              <w:szCs w:val="24"/>
                            </w:rPr>
                            <w:t>@roanstpatricks</w:t>
                          </w:r>
                        </w:p>
                        <w:p w14:paraId="29784FE6" w14:textId="77777777" w:rsidR="00C92231" w:rsidRDefault="00C92231" w:rsidP="00C92231">
                          <w:pPr>
                            <w:rPr>
                              <w:rFonts w:ascii="Eras Bold ITC" w:hAnsi="Eras Bold ITC"/>
                              <w:color w:val="FFFFFF" w:themeColor="background1"/>
                              <w:sz w:val="24"/>
                              <w:szCs w:val="24"/>
                            </w:rPr>
                          </w:pPr>
                          <w:r>
                            <w:rPr>
                              <w:rFonts w:ascii="Eras Bold ITC" w:hAnsi="Eras Bold ITC"/>
                              <w:color w:val="FFFFFF" w:themeColor="background1"/>
                              <w:sz w:val="24"/>
                              <w:szCs w:val="24"/>
                            </w:rPr>
                            <w:t>www.roanstpatricks.org</w:t>
                          </w:r>
                        </w:p>
                        <w:p w14:paraId="079E0226" w14:textId="77777777" w:rsidR="00C92231" w:rsidRPr="0008725A" w:rsidRDefault="00C92231" w:rsidP="00C92231">
                          <w:pPr>
                            <w:jc w:val="center"/>
                            <w:rPr>
                              <w:rFonts w:ascii="Eras Bold ITC" w:hAnsi="Eras Bold ITC"/>
                              <w:color w:val="FF0000"/>
                              <w:sz w:val="24"/>
                              <w:szCs w:val="24"/>
                            </w:rPr>
                          </w:pPr>
                        </w:p>
                        <w:p w14:paraId="53C52C3E" w14:textId="77777777" w:rsidR="00C92231" w:rsidRDefault="00C92231" w:rsidP="00C92231">
                          <w:pPr>
                            <w:jc w:val="right"/>
                            <w:rPr>
                              <w:rFonts w:ascii="Eras Bold ITC" w:hAnsi="Eras Bold ITC"/>
                              <w:color w:val="FFFFFF"/>
                              <w:sz w:val="24"/>
                              <w:szCs w:val="24"/>
                            </w:rPr>
                          </w:pP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type w14:anchorId="5C614B15" id="_x0000_t202" coordsize="21600,21600" o:spt="202" path="m,l,21600r21600,l21600,xe">
              <v:stroke joinstyle="miter"/>
              <v:path gradientshapeok="t" o:connecttype="rect"/>
            </v:shapetype>
            <v:shape id="_x0000_s1028" type="#_x0000_t202" style="position:absolute;margin-left:424.45pt;margin-top:-6pt;width:172.35pt;height:49.7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" filled="f" stroked="f">
              <v:textbox>
                <w:txbxContent>
                  <w:p w14:paraId="0BE3491B" w14:textId="77777777" w:rsidR="00C92231" w:rsidRDefault="00C92231" w:rsidP="00C92231">
                    <w:pPr>
                      <w:rPr>
                        <w:rFonts w:ascii="Eras Bold ITC" w:hAnsi="Eras Bold ITC"/>
                        <w:color w:val="FFFFFF" w:themeColor="background1"/>
                        <w:sz w:val="24"/>
                        <w:szCs w:val="24"/>
                      </w:rPr>
                    </w:pPr>
                    <w:r>
                      <w:rPr>
                        <w:rFonts w:ascii="Eras Bold ITC" w:hAnsi="Eras Bold ITC"/>
                        <w:color w:val="FFFFFF" w:themeColor="background1"/>
                        <w:sz w:val="24"/>
                        <w:szCs w:val="24"/>
                      </w:rPr>
                      <w:t>@roanstpatricks</w:t>
                    </w:r>
                  </w:p>
                  <w:p w14:paraId="29784FE6" w14:textId="77777777" w:rsidR="00C92231" w:rsidRDefault="00C92231" w:rsidP="00C92231">
                    <w:pPr>
                      <w:rPr>
                        <w:rFonts w:ascii="Eras Bold ITC" w:hAnsi="Eras Bold ITC"/>
                        <w:color w:val="FFFFFF" w:themeColor="background1"/>
                        <w:sz w:val="24"/>
                        <w:szCs w:val="24"/>
                      </w:rPr>
                    </w:pPr>
                    <w:r>
                      <w:rPr>
                        <w:rFonts w:ascii="Eras Bold ITC" w:hAnsi="Eras Bold ITC"/>
                        <w:color w:val="FFFFFF" w:themeColor="background1"/>
                        <w:sz w:val="24"/>
                        <w:szCs w:val="24"/>
                      </w:rPr>
                      <w:t>www.roanstpatricks.org</w:t>
                    </w:r>
                  </w:p>
                  <w:p w14:paraId="079E0226" w14:textId="77777777" w:rsidR="00C92231" w:rsidRPr="0008725A" w:rsidRDefault="00C92231" w:rsidP="00C92231">
                    <w:pPr>
                      <w:jc w:val="center"/>
                      <w:rPr>
                        <w:rFonts w:ascii="Eras Bold ITC" w:hAnsi="Eras Bold ITC"/>
                        <w:color w:val="FF0000"/>
                        <w:sz w:val="24"/>
                        <w:szCs w:val="24"/>
                      </w:rPr>
                    </w:pPr>
                  </w:p>
                  <w:p w14:paraId="53C52C3E" w14:textId="77777777" w:rsidR="00C92231" w:rsidRDefault="00C92231" w:rsidP="00C92231">
                    <w:pPr>
                      <w:jc w:val="right"/>
                      <w:rPr>
                        <w:rFonts w:ascii="Eras Bold ITC" w:hAnsi="Eras Bold ITC"/>
                        <w:color w:val="FFFFFF"/>
                        <w:sz w:val="24"/>
                        <w:szCs w:val="24"/>
                      </w:rPr>
                    </w:pPr>
                  </w:p>
                </w:txbxContent>
              </v:textbox>
              <w10:wrap type="square" anchorx="page"/>
            </v:shape>
          </w:pict>
        </mc:Fallback>
      </mc:AlternateContent>
    </w:r>
    <w:r w:rsidRPr="00C92231">
      <w:rPr>
        <w:rFonts w:ascii="Calibri" w:eastAsia="Calibri" w:hAnsi="Calibri" w:cs="Times New Roman"/>
        <w:noProof/>
        <w:lang w:eastAsia="en-GB"/>
      </w:rPr>
      <mc:AlternateContent>
        <mc:Choice Requires="wps">
          <w:drawing>
            <wp:anchor distT="0" distB="0" distL="114300" distR="114300" simplePos="0" relativeHeight="251675648" behindDoc="0" locked="0" layoutInCell="1" allowOverlap="1" wp14:anchorId="060985EF" wp14:editId="7F7D8B64">
              <wp:simplePos x="0" y="0"/>
              <wp:positionH relativeFrom="margin">
                <wp:posOffset>-419100</wp:posOffset>
              </wp:positionH>
              <wp:positionV relativeFrom="paragraph">
                <wp:posOffset>-251460</wp:posOffset>
              </wp:positionV>
              <wp:extent cx="3637282" cy="462915"/>
              <wp:effectExtent l="0" t="0" r="0" b="0"/>
              <wp:wrapNone/>
              <wp:docPr id="7" name="Text Box 2"/>
              <wp:cNvGraphicFramePr/>
              <a:graphic xmlns:a="http://schemas.openxmlformats.org/drawingml/2006/main">
                <a:graphicData uri="http://schemas.microsoft.com/office/word/2010/wordprocessingShape">
                  <wps:wsp>
                    <wps:cNvSpPr txBox="1"/>
                    <wps:spPr>
                      <a:xfrm>
                        <a:off x="0" y="0"/>
                        <a:ext cx="3637282" cy="462915"/>
                      </a:xfrm>
                      <a:prstGeom prst="rect">
                        <a:avLst/>
                      </a:prstGeom>
                      <a:noFill/>
                      <a:ln>
                        <a:noFill/>
                        <a:prstDash/>
                      </a:ln>
                    </wps:spPr>
                    <wps:txbx>
                      <w:txbxContent>
                        <w:p w14:paraId="23A98DFD" w14:textId="77777777" w:rsidR="00C92231" w:rsidRPr="001F0EF3" w:rsidRDefault="00C92231" w:rsidP="00C92231">
                          <w:pPr>
                            <w:jc w:val="center"/>
                            <w:rPr>
                              <w:rFonts w:ascii="Lucida Calligraphy" w:hAnsi="Lucida Calligraphy"/>
                              <w:color w:val="305598"/>
                              <w:sz w:val="20"/>
                              <w:szCs w:val="20"/>
                            </w:rPr>
                          </w:pPr>
                          <w:r w:rsidRPr="001F0EF3">
                            <w:rPr>
                              <w:rFonts w:ascii="Lucida Calligraphy" w:hAnsi="Lucida Calligraphy"/>
                              <w:color w:val="305598"/>
                              <w:sz w:val="20"/>
                              <w:szCs w:val="20"/>
                            </w:rPr>
                            <w:t>Learning Together, Growing Together</w:t>
                          </w:r>
                        </w:p>
                      </w:txbxContent>
                    </wps:txbx>
                    <wps:bodyPr vert="horz" wrap="square" lIns="91440" tIns="45720" rIns="91440" bIns="45720" anchor="t" anchorCtr="0" compatLnSpc="0">
                      <a:noAutofit/>
                    </wps:bodyPr>
                  </wps:wsp>
                </a:graphicData>
              </a:graphic>
            </wp:anchor>
          </w:drawing>
        </mc:Choice>
        <mc:Fallback>
          <w:pict>
            <v:shape w14:anchorId="060985EF" id="_x0000_s1029" type="#_x0000_t202" style="position:absolute;margin-left:-33pt;margin-top:-19.8pt;width:286.4pt;height:36.45pt;z-index:25167564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" filled="f" stroked="f">
              <v:textbox>
                <w:txbxContent>
                  <w:p w14:paraId="23A98DFD" w14:textId="77777777" w:rsidR="00C92231" w:rsidRPr="001F0EF3" w:rsidRDefault="00C92231" w:rsidP="00C92231">
                    <w:pPr>
                      <w:jc w:val="center"/>
                      <w:rPr>
                        <w:rFonts w:ascii="Lucida Calligraphy" w:hAnsi="Lucida Calligraphy"/>
                        <w:color w:val="305598"/>
                        <w:sz w:val="20"/>
                        <w:szCs w:val="20"/>
                      </w:rPr>
                    </w:pPr>
                    <w:r w:rsidRPr="001F0EF3">
                      <w:rPr>
                        <w:rFonts w:ascii="Lucida Calligraphy" w:hAnsi="Lucida Calligraphy"/>
                        <w:color w:val="305598"/>
                        <w:sz w:val="20"/>
                        <w:szCs w:val="20"/>
                      </w:rPr>
                      <w:t>Learning Together, Growing Together</w:t>
                    </w:r>
                  </w:p>
                </w:txbxContent>
              </v:textbox>
              <w10:wrap anchorx="margin"/>
            </v:shape>
          </w:pict>
        </mc:Fallback>
      </mc:AlternateContent>
    </w:r>
    <w:r>
      <w:rPr>
        <w:noProof/>
        <w:lang w:eastAsia="en-GB"/>
      </w:rPr>
      <w:drawing>
        <wp:anchor distT="0" distB="0" distL="114300" distR="114300" simplePos="0" relativeHeight="251673600" behindDoc="0" locked="0" layoutInCell="1" allowOverlap="1" wp14:anchorId="50E2A8C1" wp14:editId="4BC67408">
          <wp:simplePos x="0" y="0"/>
          <wp:positionH relativeFrom="page">
            <wp:posOffset>35560</wp:posOffset>
          </wp:positionH>
          <wp:positionV relativeFrom="paragraph">
            <wp:posOffset>-323850</wp:posOffset>
          </wp:positionV>
          <wp:extent cx="7522055" cy="948836"/>
          <wp:effectExtent l="0" t="0" r="3175" b="3810"/>
          <wp:wrapNone/>
          <wp:docPr id="19" name="Picture 3" descr="Web design, web development, logo design, seo, online marketing ..."/>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rcRect/>
                  <a:stretch>
                    <a:fillRect/>
                  </a:stretch>
                </pic:blipFill>
                <pic:spPr>
                  <a:xfrm flipH="1">
                    <a:off x="0" y="0"/>
                    <a:ext cx="7522055" cy="948836"/>
                  </a:xfrm>
                  <a:prstGeom prst="rect">
                    <a:avLst/>
                  </a:prstGeom>
                  <a:noFill/>
                  <a:ln>
                    <a:noFill/>
                    <a:prstDash/>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141A73" w14:textId="77777777" w:rsidR="00FC7B1E" w:rsidRDefault="00FC7B1E" w:rsidP="00C92231">
      <w:pPr>
        <w:spacing w:after="0" w:line="240" w:lineRule="auto"/>
      </w:pPr>
      <w:r>
        <w:separator/>
      </w:r>
    </w:p>
  </w:footnote>
  <w:footnote w:type="continuationSeparator" w:id="0">
    <w:p w14:paraId="0F22C404" w14:textId="77777777" w:rsidR="00FC7B1E" w:rsidRDefault="00FC7B1E" w:rsidP="00C922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29CA11" w14:textId="78E1C51B" w:rsidR="00C92231" w:rsidRDefault="00C92231">
    <w:pPr>
      <w:pStyle w:val="Header"/>
    </w:pPr>
    <w:r w:rsidRPr="0008725A">
      <w:rPr>
        <w:noProof/>
        <w:lang w:eastAsia="en-GB"/>
      </w:rPr>
      <w:drawing>
        <wp:anchor distT="0" distB="0" distL="114300" distR="114300" simplePos="0" relativeHeight="251671552" behindDoc="0" locked="0" layoutInCell="1" allowOverlap="1" wp14:anchorId="085387BC" wp14:editId="00951C8A">
          <wp:simplePos x="0" y="0"/>
          <wp:positionH relativeFrom="margin">
            <wp:posOffset>-590550</wp:posOffset>
          </wp:positionH>
          <wp:positionV relativeFrom="paragraph">
            <wp:posOffset>-95885</wp:posOffset>
          </wp:positionV>
          <wp:extent cx="6941094" cy="333371"/>
          <wp:effectExtent l="0" t="0" r="0" b="0"/>
          <wp:wrapNone/>
          <wp:docPr id="15" name="Picture 4" descr="HP Spectre 13 x360 13-4001na Core i5 4GB 256GB SSD Windows 8.1 ...">
            <a:extLst xmlns:a="http://schemas.openxmlformats.org/drawingml/2006/main">
              <a:ext uri="{FF2B5EF4-FFF2-40B4-BE49-F238E27FC236}">
                <a16:creationId xmlns:a16="http://schemas.microsoft.com/office/drawing/2014/main" id="{4C167582-8CE2-43F8-B31D-5C1B84C960A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descr="HP Spectre 13 x360 13-4001na Core i5 4GB 256GB SSD Windows 8.1 ...">
                    <a:extLst>
                      <a:ext uri="{FF2B5EF4-FFF2-40B4-BE49-F238E27FC236}">
                        <a16:creationId xmlns:a16="http://schemas.microsoft.com/office/drawing/2014/main" id="{4C167582-8CE2-43F8-B31D-5C1B84C960A0}"/>
                      </a:ext>
                    </a:extLst>
                  </pic:cNvPr>
                  <pic:cNvPicPr>
                    <a:picLocks noChangeAspect="1" noChangeArrowheads="1"/>
                  </pic:cNvPicPr>
                </pic:nvPicPr>
                <pic:blipFill rotWithShape="1">
                  <a:blip r:embed="rId1">
                    <a:extLst>
                      <a:ext uri="{28A0092B-C50C-407E-A947-70E740481C1C}">
                        <a14:useLocalDpi xmlns:a14="http://schemas.microsoft.com/office/drawing/2010/main" val="0"/>
                      </a:ext>
                    </a:extLst>
                  </a:blip>
                  <a:srcRect l="7597" t="35440" r="8188" b="39030"/>
                  <a:stretch/>
                </pic:blipFill>
                <pic:spPr bwMode="auto">
                  <a:xfrm flipV="1">
                    <a:off x="0" y="0"/>
                    <a:ext cx="6941094" cy="333371"/>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9504" behindDoc="0" locked="0" layoutInCell="1" allowOverlap="1" wp14:anchorId="33738DCF" wp14:editId="6693117C">
              <wp:simplePos x="0" y="0"/>
              <wp:positionH relativeFrom="page">
                <wp:posOffset>3276600</wp:posOffset>
              </wp:positionH>
              <wp:positionV relativeFrom="paragraph">
                <wp:posOffset>-257810</wp:posOffset>
              </wp:positionV>
              <wp:extent cx="4053206" cy="292736"/>
              <wp:effectExtent l="0" t="0" r="4445" b="0"/>
              <wp:wrapNone/>
              <wp:docPr id="3" name="Text Box 2"/>
              <wp:cNvGraphicFramePr/>
              <a:graphic xmlns:a="http://schemas.openxmlformats.org/drawingml/2006/main">
                <a:graphicData uri="http://schemas.microsoft.com/office/word/2010/wordprocessingShape">
                  <wps:wsp>
                    <wps:cNvSpPr txBox="1"/>
                    <wps:spPr>
                      <a:xfrm>
                        <a:off x="0" y="0"/>
                        <a:ext cx="4053206" cy="292736"/>
                      </a:xfrm>
                      <a:prstGeom prst="rect">
                        <a:avLst/>
                      </a:prstGeom>
                      <a:solidFill>
                        <a:srgbClr val="FFFFFF"/>
                      </a:solidFill>
                      <a:ln>
                        <a:noFill/>
                        <a:prstDash/>
                      </a:ln>
                    </wps:spPr>
                    <wps:txbx>
                      <w:txbxContent>
                        <w:p w14:paraId="0D95ABDC" w14:textId="77777777" w:rsidR="00C92231" w:rsidRPr="00A51B9C" w:rsidRDefault="00C92231" w:rsidP="00C92231">
                          <w:pPr>
                            <w:tabs>
                              <w:tab w:val="left" w:pos="3465"/>
                            </w:tabs>
                            <w:jc w:val="right"/>
                            <w:rPr>
                              <w:rFonts w:ascii="Arial Rounded MT Bold" w:hAnsi="Arial Rounded MT Bold"/>
                              <w:color w:val="305598"/>
                              <w:sz w:val="20"/>
                              <w:szCs w:val="20"/>
                            </w:rPr>
                          </w:pPr>
                          <w:bookmarkStart w:id="1" w:name="_Hlk42619569"/>
                          <w:r w:rsidRPr="00A51B9C">
                            <w:rPr>
                              <w:rFonts w:ascii="Arial Rounded MT Bold" w:hAnsi="Arial Rounded MT Bold"/>
                              <w:color w:val="305598"/>
                              <w:sz w:val="20"/>
                              <w:szCs w:val="20"/>
                            </w:rPr>
                            <w:t>Principal:  Mr S Mone, BA Hons, PGCE, PQH</w:t>
                          </w:r>
                        </w:p>
                        <w:bookmarkEnd w:id="1"/>
                        <w:p w14:paraId="41EED590" w14:textId="77777777" w:rsidR="00C92231" w:rsidRDefault="00C92231" w:rsidP="00C92231">
                          <w:pPr>
                            <w:rPr>
                              <w:sz w:val="24"/>
                              <w:szCs w:val="24"/>
                            </w:rPr>
                          </w:pPr>
                        </w:p>
                      </w:txbxContent>
                    </wps:txbx>
                    <wps:bodyPr vert="horz" wrap="square" lIns="91440" tIns="45720" rIns="91440" bIns="45720" anchor="t" anchorCtr="0" compatLnSpc="0">
                      <a:noAutofit/>
                    </wps:bodyPr>
                  </wps:wsp>
                </a:graphicData>
              </a:graphic>
            </wp:anchor>
          </w:drawing>
        </mc:Choice>
        <mc:Fallback>
          <w:pict>
            <v:shapetype w14:anchorId="33738DCF" id="_x0000_t202" coordsize="21600,21600" o:spt="202" path="m,l,21600r21600,l21600,xe">
              <v:stroke joinstyle="miter"/>
              <v:path gradientshapeok="t" o:connecttype="rect"/>
            </v:shapetype>
            <v:shape id="Text Box 2" o:spid="_x0000_s1026" type="#_x0000_t202" style="position:absolute;margin-left:258pt;margin-top:-20.3pt;width:319.15pt;height:23.05pt;z-index:25166950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" stroked="f">
              <v:textbox>
                <w:txbxContent>
                  <w:p w14:paraId="0D95ABDC" w14:textId="77777777" w:rsidR="00C92231" w:rsidRPr="00A51B9C" w:rsidRDefault="00C92231" w:rsidP="00C92231">
                    <w:pPr>
                      <w:tabs>
                        <w:tab w:val="left" w:pos="3465"/>
                      </w:tabs>
                      <w:jc w:val="right"/>
                      <w:rPr>
                        <w:rFonts w:ascii="Arial Rounded MT Bold" w:hAnsi="Arial Rounded MT Bold"/>
                        <w:color w:val="305598"/>
                        <w:sz w:val="20"/>
                        <w:szCs w:val="20"/>
                      </w:rPr>
                    </w:pPr>
                    <w:bookmarkStart w:id="2" w:name="_Hlk42619569"/>
                    <w:r w:rsidRPr="00A51B9C">
                      <w:rPr>
                        <w:rFonts w:ascii="Arial Rounded MT Bold" w:hAnsi="Arial Rounded MT Bold"/>
                        <w:color w:val="305598"/>
                        <w:sz w:val="20"/>
                        <w:szCs w:val="20"/>
                      </w:rPr>
                      <w:t>Principal:  Mr S Mone, BA Hons, PGCE, PQH</w:t>
                    </w:r>
                  </w:p>
                  <w:bookmarkEnd w:id="2"/>
                  <w:p w14:paraId="41EED590" w14:textId="77777777" w:rsidR="00C92231" w:rsidRDefault="00C92231" w:rsidP="00C92231">
                    <w:pPr>
                      <w:rPr>
                        <w:sz w:val="24"/>
                        <w:szCs w:val="24"/>
                      </w:rPr>
                    </w:pPr>
                  </w:p>
                </w:txbxContent>
              </v:textbox>
              <w10:wrap anchorx="page"/>
            </v:shape>
          </w:pict>
        </mc:Fallback>
      </mc:AlternateContent>
    </w:r>
    <w:r>
      <w:rPr>
        <w:noProof/>
        <w:lang w:eastAsia="en-GB"/>
      </w:rPr>
      <w:drawing>
        <wp:anchor distT="0" distB="0" distL="114300" distR="114300" simplePos="0" relativeHeight="251667456" behindDoc="0" locked="0" layoutInCell="1" allowOverlap="1" wp14:anchorId="5EE127F5" wp14:editId="6A0B68D8">
          <wp:simplePos x="0" y="0"/>
          <wp:positionH relativeFrom="column">
            <wp:posOffset>-352425</wp:posOffset>
          </wp:positionH>
          <wp:positionV relativeFrom="paragraph">
            <wp:posOffset>-1631315</wp:posOffset>
          </wp:positionV>
          <wp:extent cx="1268730" cy="1295400"/>
          <wp:effectExtent l="0" t="0" r="7620" b="0"/>
          <wp:wrapNone/>
          <wp:docPr id="14" name="Picture 10"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268730" cy="1295400"/>
                  </a:xfrm>
                  <a:prstGeom prst="rect">
                    <a:avLst/>
                  </a:prstGeom>
                  <a:noFill/>
                  <a:ln>
                    <a:noFill/>
                    <a:prstDash/>
                  </a:ln>
                </pic:spPr>
              </pic:pic>
            </a:graphicData>
          </a:graphic>
        </wp:anchor>
      </w:drawing>
    </w:r>
    <w:r>
      <w:rPr>
        <w:noProof/>
        <w:lang w:eastAsia="en-GB"/>
      </w:rPr>
      <mc:AlternateContent>
        <mc:Choice Requires="wps">
          <w:drawing>
            <wp:anchor distT="0" distB="0" distL="114300" distR="114300" simplePos="0" relativeHeight="251665408" behindDoc="0" locked="0" layoutInCell="1" allowOverlap="1" wp14:anchorId="2E6803DC" wp14:editId="260AB744">
              <wp:simplePos x="0" y="0"/>
              <wp:positionH relativeFrom="column">
                <wp:posOffset>-476250</wp:posOffset>
              </wp:positionH>
              <wp:positionV relativeFrom="paragraph">
                <wp:posOffset>-1717675</wp:posOffset>
              </wp:positionV>
              <wp:extent cx="1512570" cy="1417320"/>
              <wp:effectExtent l="38100" t="38100" r="30480" b="30480"/>
              <wp:wrapNone/>
              <wp:docPr id="6" name="Oval 16"/>
              <wp:cNvGraphicFramePr/>
              <a:graphic xmlns:a="http://schemas.openxmlformats.org/drawingml/2006/main">
                <a:graphicData uri="http://schemas.microsoft.com/office/word/2010/wordprocessingShape">
                  <wps:wsp>
                    <wps:cNvSpPr/>
                    <wps:spPr>
                      <a:xfrm>
                        <a:off x="0" y="0"/>
                        <a:ext cx="1512570" cy="1417320"/>
                      </a:xfrm>
                      <a:custGeom>
                        <a:avLst/>
                        <a:gdLst>
                          <a:gd name="f0" fmla="val 21600000"/>
                          <a:gd name="f1" fmla="val 10800000"/>
                          <a:gd name="f2" fmla="val 5400000"/>
                          <a:gd name="f3" fmla="val 180"/>
                          <a:gd name="f4" fmla="val w"/>
                          <a:gd name="f5" fmla="val h"/>
                          <a:gd name="f6" fmla="val ss"/>
                          <a:gd name="f7" fmla="val 0"/>
                          <a:gd name="f8" fmla="*/ 5419351 1 1725033"/>
                          <a:gd name="f9" fmla="+- 0 0 -360"/>
                          <a:gd name="f10" fmla="+- 0 0 -180"/>
                          <a:gd name="f11" fmla="abs f4"/>
                          <a:gd name="f12" fmla="abs f5"/>
                          <a:gd name="f13" fmla="abs f6"/>
                          <a:gd name="f14" fmla="+- 2700000 f2 0"/>
                          <a:gd name="f15" fmla="*/ f9 f1 1"/>
                          <a:gd name="f16" fmla="*/ f10 f1 1"/>
                          <a:gd name="f17" fmla="?: f11 f4 1"/>
                          <a:gd name="f18" fmla="?: f12 f5 1"/>
                          <a:gd name="f19" fmla="?: f13 f6 1"/>
                          <a:gd name="f20" fmla="+- f14 0 f2"/>
                          <a:gd name="f21" fmla="*/ f15 1 f3"/>
                          <a:gd name="f22" fmla="*/ f16 1 f3"/>
                          <a:gd name="f23" fmla="*/ f17 1 21600"/>
                          <a:gd name="f24" fmla="*/ f18 1 21600"/>
                          <a:gd name="f25" fmla="*/ 21600 f17 1"/>
                          <a:gd name="f26" fmla="*/ 21600 f18 1"/>
                          <a:gd name="f27" fmla="+- f20 f2 0"/>
                          <a:gd name="f28" fmla="+- f21 0 f2"/>
                          <a:gd name="f29" fmla="+- f22 0 f2"/>
                          <a:gd name="f30" fmla="min f24 f23"/>
                          <a:gd name="f31" fmla="*/ f25 1 f19"/>
                          <a:gd name="f32" fmla="*/ f26 1 f19"/>
                          <a:gd name="f33" fmla="*/ f27 f8 1"/>
                          <a:gd name="f34" fmla="val f31"/>
                          <a:gd name="f35" fmla="val f32"/>
                          <a:gd name="f36" fmla="*/ f33 1 f1"/>
                          <a:gd name="f37" fmla="*/ f7 f30 1"/>
                          <a:gd name="f38" fmla="+- f35 0 f7"/>
                          <a:gd name="f39" fmla="+- f34 0 f7"/>
                          <a:gd name="f40" fmla="+- 0 0 f36"/>
                          <a:gd name="f41" fmla="*/ f38 1 2"/>
                          <a:gd name="f42" fmla="*/ f39 1 2"/>
                          <a:gd name="f43" fmla="+- 0 0 f40"/>
                          <a:gd name="f44" fmla="+- f7 f41 0"/>
                          <a:gd name="f45" fmla="+- f7 f42 0"/>
                          <a:gd name="f46" fmla="*/ f43 f1 1"/>
                          <a:gd name="f47" fmla="*/ f42 f30 1"/>
                          <a:gd name="f48" fmla="*/ f41 f30 1"/>
                          <a:gd name="f49" fmla="*/ f46 1 f8"/>
                          <a:gd name="f50" fmla="*/ f44 f30 1"/>
                          <a:gd name="f51" fmla="+- f49 0 f2"/>
                          <a:gd name="f52" fmla="cos 1 f51"/>
                          <a:gd name="f53" fmla="sin 1 f51"/>
                          <a:gd name="f54" fmla="+- 0 0 f52"/>
                          <a:gd name="f55" fmla="+- 0 0 f53"/>
                          <a:gd name="f56" fmla="+- 0 0 f54"/>
                          <a:gd name="f57" fmla="+- 0 0 f55"/>
                          <a:gd name="f58" fmla="val f56"/>
                          <a:gd name="f59" fmla="val f57"/>
                          <a:gd name="f60" fmla="*/ f58 f42 1"/>
                          <a:gd name="f61" fmla="*/ f59 f41 1"/>
                          <a:gd name="f62" fmla="+- f45 0 f60"/>
                          <a:gd name="f63" fmla="+- f45 f60 0"/>
                          <a:gd name="f64" fmla="+- f44 0 f61"/>
                          <a:gd name="f65" fmla="+- f44 f61 0"/>
                          <a:gd name="f66" fmla="*/ f62 f30 1"/>
                          <a:gd name="f67" fmla="*/ f64 f30 1"/>
                          <a:gd name="f68" fmla="*/ f63 f30 1"/>
                          <a:gd name="f69" fmla="*/ f65 f30 1"/>
                        </a:gdLst>
                        <a:ahLst/>
                        <a:cxnLst>
                          <a:cxn ang="3cd4">
                            <a:pos x="hc" y="t"/>
                          </a:cxn>
                          <a:cxn ang="0">
                            <a:pos x="r" y="vc"/>
                          </a:cxn>
                          <a:cxn ang="cd4">
                            <a:pos x="hc" y="b"/>
                          </a:cxn>
                          <a:cxn ang="cd2">
                            <a:pos x="l" y="vc"/>
                          </a:cxn>
                          <a:cxn ang="f28">
                            <a:pos x="f66" y="f67"/>
                          </a:cxn>
                          <a:cxn ang="f29">
                            <a:pos x="f66" y="f69"/>
                          </a:cxn>
                          <a:cxn ang="f29">
                            <a:pos x="f68" y="f69"/>
                          </a:cxn>
                          <a:cxn ang="f28">
                            <a:pos x="f68" y="f67"/>
                          </a:cxn>
                        </a:cxnLst>
                        <a:rect l="f66" t="f67" r="f68" b="f69"/>
                        <a:pathLst>
                          <a:path>
                            <a:moveTo>
                              <a:pt x="f37" y="f50"/>
                            </a:moveTo>
                            <a:arcTo wR="f47" hR="f48" stAng="f1" swAng="f0"/>
                            <a:close/>
                          </a:path>
                        </a:pathLst>
                      </a:custGeom>
                      <a:solidFill>
                        <a:srgbClr val="FFFFFF"/>
                      </a:solidFill>
                      <a:ln w="76196" cap="flat">
                        <a:solidFill>
                          <a:srgbClr val="0070C0"/>
                        </a:solidFill>
                        <a:prstDash val="solid"/>
                        <a:miter/>
                      </a:ln>
                    </wps:spPr>
                    <wps:bodyPr lIns="0" tIns="0" rIns="0" bIns="0"/>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583CB1F0" id="Oval 16" o:spid="_x0000_s1026" style="position:absolute;margin-left:-37.5pt;margin-top:-135.25pt;width:119.1pt;height:111.6pt;z-index:251665408;visibility:visible;mso-wrap-style:square;mso-wrap-distance-left:9pt;mso-wrap-distance-top:0;mso-wrap-distance-right:9pt;mso-wrap-distance-bottom:0;mso-position-horizontal:absolute;mso-position-horizontal-relative:text;mso-position-vertical:absolute;mso-position-vertical-relative:text;v-text-anchor:top" coordsize="1512570,1417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" path="m,708660at,,1512570,1417320,,708660,,708660xe" strokecolor="#0070c0" strokeweight="2.11656mm">
              <v:stroke joinstyle="miter"/>
              <v:path arrowok="t" o:connecttype="custom" o:connectlocs="756285,0;1512570,708660;756285,1417320;0,708660;221511,207562;221511,1209758;1291059,1209758;1291059,207562" o:connectangles="270,0,90,180,270,90,90,270" textboxrect="221511,207562,1291059,1209758"/>
            </v:shape>
          </w:pict>
        </mc:Fallback>
      </mc:AlternateContent>
    </w:r>
    <w:r>
      <w:rPr>
        <w:noProof/>
        <w:lang w:eastAsia="en-GB"/>
      </w:rPr>
      <mc:AlternateContent>
        <mc:Choice Requires="wps">
          <w:drawing>
            <wp:anchor distT="0" distB="0" distL="114300" distR="114300" simplePos="0" relativeHeight="251663360" behindDoc="0" locked="0" layoutInCell="1" allowOverlap="1" wp14:anchorId="165C9F7D" wp14:editId="036C8737">
              <wp:simplePos x="0" y="0"/>
              <wp:positionH relativeFrom="column">
                <wp:posOffset>-609600</wp:posOffset>
              </wp:positionH>
              <wp:positionV relativeFrom="paragraph">
                <wp:posOffset>-1838960</wp:posOffset>
              </wp:positionV>
              <wp:extent cx="1786893" cy="1674495"/>
              <wp:effectExtent l="19050" t="19050" r="22857" b="20955"/>
              <wp:wrapNone/>
              <wp:docPr id="5" name="Oval 15"/>
              <wp:cNvGraphicFramePr/>
              <a:graphic xmlns:a="http://schemas.openxmlformats.org/drawingml/2006/main">
                <a:graphicData uri="http://schemas.microsoft.com/office/word/2010/wordprocessingShape">
                  <wps:wsp>
                    <wps:cNvSpPr/>
                    <wps:spPr>
                      <a:xfrm>
                        <a:off x="0" y="0"/>
                        <a:ext cx="1786893" cy="1674495"/>
                      </a:xfrm>
                      <a:custGeom>
                        <a:avLst/>
                        <a:gdLst>
                          <a:gd name="f0" fmla="val 21600000"/>
                          <a:gd name="f1" fmla="val 10800000"/>
                          <a:gd name="f2" fmla="val 5400000"/>
                          <a:gd name="f3" fmla="val 180"/>
                          <a:gd name="f4" fmla="val w"/>
                          <a:gd name="f5" fmla="val h"/>
                          <a:gd name="f6" fmla="val ss"/>
                          <a:gd name="f7" fmla="val 0"/>
                          <a:gd name="f8" fmla="*/ 5419351 1 1725033"/>
                          <a:gd name="f9" fmla="+- 0 0 -360"/>
                          <a:gd name="f10" fmla="+- 0 0 -180"/>
                          <a:gd name="f11" fmla="abs f4"/>
                          <a:gd name="f12" fmla="abs f5"/>
                          <a:gd name="f13" fmla="abs f6"/>
                          <a:gd name="f14" fmla="+- 2700000 f2 0"/>
                          <a:gd name="f15" fmla="*/ f9 f1 1"/>
                          <a:gd name="f16" fmla="*/ f10 f1 1"/>
                          <a:gd name="f17" fmla="?: f11 f4 1"/>
                          <a:gd name="f18" fmla="?: f12 f5 1"/>
                          <a:gd name="f19" fmla="?: f13 f6 1"/>
                          <a:gd name="f20" fmla="+- f14 0 f2"/>
                          <a:gd name="f21" fmla="*/ f15 1 f3"/>
                          <a:gd name="f22" fmla="*/ f16 1 f3"/>
                          <a:gd name="f23" fmla="*/ f17 1 21600"/>
                          <a:gd name="f24" fmla="*/ f18 1 21600"/>
                          <a:gd name="f25" fmla="*/ 21600 f17 1"/>
                          <a:gd name="f26" fmla="*/ 21600 f18 1"/>
                          <a:gd name="f27" fmla="+- f20 f2 0"/>
                          <a:gd name="f28" fmla="+- f21 0 f2"/>
                          <a:gd name="f29" fmla="+- f22 0 f2"/>
                          <a:gd name="f30" fmla="min f24 f23"/>
                          <a:gd name="f31" fmla="*/ f25 1 f19"/>
                          <a:gd name="f32" fmla="*/ f26 1 f19"/>
                          <a:gd name="f33" fmla="*/ f27 f8 1"/>
                          <a:gd name="f34" fmla="val f31"/>
                          <a:gd name="f35" fmla="val f32"/>
                          <a:gd name="f36" fmla="*/ f33 1 f1"/>
                          <a:gd name="f37" fmla="*/ f7 f30 1"/>
                          <a:gd name="f38" fmla="+- f35 0 f7"/>
                          <a:gd name="f39" fmla="+- f34 0 f7"/>
                          <a:gd name="f40" fmla="+- 0 0 f36"/>
                          <a:gd name="f41" fmla="*/ f38 1 2"/>
                          <a:gd name="f42" fmla="*/ f39 1 2"/>
                          <a:gd name="f43" fmla="+- 0 0 f40"/>
                          <a:gd name="f44" fmla="+- f7 f41 0"/>
                          <a:gd name="f45" fmla="+- f7 f42 0"/>
                          <a:gd name="f46" fmla="*/ f43 f1 1"/>
                          <a:gd name="f47" fmla="*/ f42 f30 1"/>
                          <a:gd name="f48" fmla="*/ f41 f30 1"/>
                          <a:gd name="f49" fmla="*/ f46 1 f8"/>
                          <a:gd name="f50" fmla="*/ f44 f30 1"/>
                          <a:gd name="f51" fmla="+- f49 0 f2"/>
                          <a:gd name="f52" fmla="cos 1 f51"/>
                          <a:gd name="f53" fmla="sin 1 f51"/>
                          <a:gd name="f54" fmla="+- 0 0 f52"/>
                          <a:gd name="f55" fmla="+- 0 0 f53"/>
                          <a:gd name="f56" fmla="+- 0 0 f54"/>
                          <a:gd name="f57" fmla="+- 0 0 f55"/>
                          <a:gd name="f58" fmla="val f56"/>
                          <a:gd name="f59" fmla="val f57"/>
                          <a:gd name="f60" fmla="*/ f58 f42 1"/>
                          <a:gd name="f61" fmla="*/ f59 f41 1"/>
                          <a:gd name="f62" fmla="+- f45 0 f60"/>
                          <a:gd name="f63" fmla="+- f45 f60 0"/>
                          <a:gd name="f64" fmla="+- f44 0 f61"/>
                          <a:gd name="f65" fmla="+- f44 f61 0"/>
                          <a:gd name="f66" fmla="*/ f62 f30 1"/>
                          <a:gd name="f67" fmla="*/ f64 f30 1"/>
                          <a:gd name="f68" fmla="*/ f63 f30 1"/>
                          <a:gd name="f69" fmla="*/ f65 f30 1"/>
                        </a:gdLst>
                        <a:ahLst/>
                        <a:cxnLst>
                          <a:cxn ang="3cd4">
                            <a:pos x="hc" y="t"/>
                          </a:cxn>
                          <a:cxn ang="0">
                            <a:pos x="r" y="vc"/>
                          </a:cxn>
                          <a:cxn ang="cd4">
                            <a:pos x="hc" y="b"/>
                          </a:cxn>
                          <a:cxn ang="cd2">
                            <a:pos x="l" y="vc"/>
                          </a:cxn>
                          <a:cxn ang="f28">
                            <a:pos x="f66" y="f67"/>
                          </a:cxn>
                          <a:cxn ang="f29">
                            <a:pos x="f66" y="f69"/>
                          </a:cxn>
                          <a:cxn ang="f29">
                            <a:pos x="f68" y="f69"/>
                          </a:cxn>
                          <a:cxn ang="f28">
                            <a:pos x="f68" y="f67"/>
                          </a:cxn>
                        </a:cxnLst>
                        <a:rect l="f66" t="f67" r="f68" b="f69"/>
                        <a:pathLst>
                          <a:path>
                            <a:moveTo>
                              <a:pt x="f37" y="f50"/>
                            </a:moveTo>
                            <a:arcTo wR="f47" hR="f48" stAng="f1" swAng="f0"/>
                            <a:close/>
                          </a:path>
                        </a:pathLst>
                      </a:custGeom>
                      <a:solidFill>
                        <a:srgbClr val="FFD85D"/>
                      </a:solidFill>
                      <a:ln w="38103" cap="flat">
                        <a:solidFill>
                          <a:srgbClr val="2F5597"/>
                        </a:solidFill>
                        <a:prstDash val="solid"/>
                        <a:miter/>
                      </a:ln>
                    </wps:spPr>
                    <wps:bodyPr lIns="0" tIns="0" rIns="0" bIns="0"/>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79DF727A" id="Oval 15" o:spid="_x0000_s1026" style="position:absolute;margin-left:-48pt;margin-top:-144.8pt;width:140.7pt;height:131.85pt;z-index:251663360;visibility:visible;mso-wrap-style:square;mso-wrap-distance-left:9pt;mso-wrap-distance-top:0;mso-wrap-distance-right:9pt;mso-wrap-distance-bottom:0;mso-position-horizontal:absolute;mso-position-horizontal-relative:text;mso-position-vertical:absolute;mso-position-vertical-relative:text;v-text-anchor:top" coordsize="1786893,1674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" path="m,837247at,,1786892,1674494,,837247,,837247xe" fillcolor="#ffd85d" strokecolor="#2f5597" strokeweight="1.0584mm">
              <v:stroke joinstyle="miter"/>
              <v:path arrowok="t" o:connecttype="custom" o:connectlocs="893447,0;1786893,837248;893447,1674495;0,837248;261684,245224;261684,1429271;1525209,1429271;1525209,245224" o:connectangles="270,0,90,180,270,90,90,270" textboxrect="261684,245224,1525209,1429271"/>
            </v:shape>
          </w:pict>
        </mc:Fallback>
      </mc:AlternateContent>
    </w:r>
    <w:r w:rsidRPr="00C92231">
      <w:rPr>
        <w:rFonts w:ascii="Calibri" w:eastAsia="Calibri" w:hAnsi="Calibri" w:cs="Times New Roman"/>
        <w:noProof/>
        <w:lang w:eastAsia="en-GB"/>
      </w:rPr>
      <mc:AlternateContent>
        <mc:Choice Requires="wps">
          <w:drawing>
            <wp:anchor distT="0" distB="0" distL="114300" distR="114300" simplePos="0" relativeHeight="251661312" behindDoc="0" locked="0" layoutInCell="1" allowOverlap="1" wp14:anchorId="4BF6A7C9" wp14:editId="5BB152C3">
              <wp:simplePos x="0" y="0"/>
              <wp:positionH relativeFrom="column">
                <wp:posOffset>1200150</wp:posOffset>
              </wp:positionH>
              <wp:positionV relativeFrom="paragraph">
                <wp:posOffset>-1315085</wp:posOffset>
              </wp:positionV>
              <wp:extent cx="5192485" cy="1470025"/>
              <wp:effectExtent l="0" t="0" r="0" b="0"/>
              <wp:wrapNone/>
              <wp:docPr id="4" name="Text Box 2"/>
              <wp:cNvGraphicFramePr/>
              <a:graphic xmlns:a="http://schemas.openxmlformats.org/drawingml/2006/main">
                <a:graphicData uri="http://schemas.microsoft.com/office/word/2010/wordprocessingShape">
                  <wps:wsp>
                    <wps:cNvSpPr txBox="1"/>
                    <wps:spPr>
                      <a:xfrm>
                        <a:off x="0" y="0"/>
                        <a:ext cx="5192485" cy="1470025"/>
                      </a:xfrm>
                      <a:prstGeom prst="rect">
                        <a:avLst/>
                      </a:prstGeom>
                      <a:noFill/>
                      <a:ln>
                        <a:noFill/>
                        <a:prstDash/>
                      </a:ln>
                    </wps:spPr>
                    <wps:txbx>
                      <w:txbxContent>
                        <w:p w14:paraId="5B3A63DA" w14:textId="77777777" w:rsidR="00C92231" w:rsidRPr="00E45450" w:rsidRDefault="00C92231" w:rsidP="00C92231">
                          <w:pPr>
                            <w:rPr>
                              <w:rFonts w:ascii="Lucida Calligraphy" w:hAnsi="Lucida Calligraphy"/>
                              <w:b/>
                              <w:bCs/>
                              <w:color w:val="305598"/>
                              <w:sz w:val="44"/>
                              <w:szCs w:val="44"/>
                            </w:rPr>
                          </w:pPr>
                          <w:r w:rsidRPr="00E45450">
                            <w:rPr>
                              <w:rFonts w:ascii="Lucida Calligraphy" w:hAnsi="Lucida Calligraphy"/>
                              <w:b/>
                              <w:bCs/>
                              <w:color w:val="305598"/>
                              <w:sz w:val="44"/>
                              <w:szCs w:val="44"/>
                            </w:rPr>
                            <w:t>Roan St Patrick’s Primary School</w:t>
                          </w:r>
                        </w:p>
                        <w:p w14:paraId="6A15949C" w14:textId="77777777" w:rsidR="00C92231" w:rsidRPr="00A51B9C" w:rsidRDefault="00C92231" w:rsidP="00C92231">
                          <w:pPr>
                            <w:pStyle w:val="NoSpacing"/>
                            <w:jc w:val="right"/>
                            <w:rPr>
                              <w:rFonts w:ascii="Arial Rounded MT Bold" w:hAnsi="Arial Rounded MT Bold"/>
                              <w:color w:val="305598"/>
                              <w:sz w:val="20"/>
                              <w:szCs w:val="20"/>
                            </w:rPr>
                          </w:pPr>
                          <w:r w:rsidRPr="00A51B9C">
                            <w:rPr>
                              <w:rFonts w:ascii="Arial Rounded MT Bold" w:hAnsi="Arial Rounded MT Bold"/>
                              <w:color w:val="305598"/>
                              <w:sz w:val="20"/>
                              <w:szCs w:val="20"/>
                            </w:rPr>
                            <w:t xml:space="preserve">114 </w:t>
                          </w:r>
                          <w:proofErr w:type="spellStart"/>
                          <w:r w:rsidRPr="00A51B9C">
                            <w:rPr>
                              <w:rFonts w:ascii="Arial Rounded MT Bold" w:hAnsi="Arial Rounded MT Bold"/>
                              <w:color w:val="305598"/>
                              <w:sz w:val="20"/>
                              <w:szCs w:val="20"/>
                            </w:rPr>
                            <w:t>Killyliss</w:t>
                          </w:r>
                          <w:proofErr w:type="spellEnd"/>
                          <w:r w:rsidRPr="00A51B9C">
                            <w:rPr>
                              <w:rFonts w:ascii="Arial Rounded MT Bold" w:hAnsi="Arial Rounded MT Bold"/>
                              <w:color w:val="305598"/>
                              <w:sz w:val="20"/>
                              <w:szCs w:val="20"/>
                            </w:rPr>
                            <w:t xml:space="preserve"> Rd, </w:t>
                          </w:r>
                          <w:proofErr w:type="spellStart"/>
                          <w:r w:rsidRPr="00A51B9C">
                            <w:rPr>
                              <w:rFonts w:ascii="Arial Rounded MT Bold" w:hAnsi="Arial Rounded MT Bold"/>
                              <w:color w:val="305598"/>
                              <w:sz w:val="20"/>
                              <w:szCs w:val="20"/>
                            </w:rPr>
                            <w:t>Eglish</w:t>
                          </w:r>
                          <w:proofErr w:type="spellEnd"/>
                          <w:r w:rsidRPr="00A51B9C">
                            <w:rPr>
                              <w:rFonts w:ascii="Arial Rounded MT Bold" w:hAnsi="Arial Rounded MT Bold"/>
                              <w:color w:val="305598"/>
                              <w:sz w:val="20"/>
                              <w:szCs w:val="20"/>
                            </w:rPr>
                            <w:t>, BT70 1LE</w:t>
                          </w:r>
                        </w:p>
                        <w:p w14:paraId="58F30C85" w14:textId="77777777" w:rsidR="00C92231" w:rsidRPr="00A51B9C" w:rsidRDefault="00C92231" w:rsidP="00C92231">
                          <w:pPr>
                            <w:pStyle w:val="NoSpacing"/>
                            <w:jc w:val="right"/>
                            <w:rPr>
                              <w:rFonts w:ascii="Arial Rounded MT Bold" w:hAnsi="Arial Rounded MT Bold"/>
                              <w:color w:val="305598"/>
                              <w:sz w:val="20"/>
                              <w:szCs w:val="20"/>
                            </w:rPr>
                          </w:pPr>
                          <w:r w:rsidRPr="00A51B9C">
                            <w:rPr>
                              <w:rFonts w:ascii="Arial Rounded MT Bold" w:hAnsi="Arial Rounded MT Bold"/>
                              <w:color w:val="305598"/>
                              <w:sz w:val="20"/>
                              <w:szCs w:val="20"/>
                            </w:rPr>
                            <w:t>Tel: 028 3754 8355</w:t>
                          </w:r>
                        </w:p>
                        <w:p w14:paraId="7F344113" w14:textId="77777777" w:rsidR="00C92231" w:rsidRPr="00E45450" w:rsidRDefault="00C92231" w:rsidP="00C92231">
                          <w:pPr>
                            <w:pStyle w:val="NoSpacing"/>
                            <w:jc w:val="right"/>
                            <w:rPr>
                              <w:rFonts w:ascii="Arial Rounded MT Bold" w:hAnsi="Arial Rounded MT Bold"/>
                              <w:color w:val="4472C4"/>
                              <w:sz w:val="20"/>
                              <w:szCs w:val="20"/>
                            </w:rPr>
                          </w:pPr>
                          <w:r w:rsidRPr="00A51B9C">
                            <w:rPr>
                              <w:rFonts w:ascii="Arial Rounded MT Bold" w:hAnsi="Arial Rounded MT Bold"/>
                              <w:color w:val="305598"/>
                              <w:sz w:val="20"/>
                              <w:szCs w:val="20"/>
                            </w:rPr>
                            <w:t>Email: smone720@c2kni.net</w:t>
                          </w:r>
                        </w:p>
                        <w:p w14:paraId="12B17249" w14:textId="77777777" w:rsidR="00C92231" w:rsidRDefault="00C92231" w:rsidP="00C92231">
                          <w:pPr>
                            <w:jc w:val="right"/>
                            <w:rPr>
                              <w:rFonts w:ascii="Eras Bold ITC" w:hAnsi="Eras Bold ITC"/>
                              <w:color w:val="4472C4"/>
                              <w:sz w:val="24"/>
                              <w:szCs w:val="24"/>
                            </w:rPr>
                          </w:pPr>
                        </w:p>
                      </w:txbxContent>
                    </wps:txbx>
                    <wps:bodyPr vert="horz" wrap="square" lIns="91440" tIns="45720" rIns="91440" bIns="45720" anchor="t" anchorCtr="0" compatLnSpc="0">
                      <a:noAutofit/>
                    </wps:bodyPr>
                  </wps:wsp>
                </a:graphicData>
              </a:graphic>
              <wp14:sizeRelH relativeFrom="margin">
                <wp14:pctWidth>0</wp14:pctWidth>
              </wp14:sizeRelH>
            </wp:anchor>
          </w:drawing>
        </mc:Choice>
        <mc:Fallback>
          <w:pict>
            <v:shape w14:anchorId="4BF6A7C9" id="_x0000_s1027" type="#_x0000_t202" style="position:absolute;margin-left:94.5pt;margin-top:-103.55pt;width:408.85pt;height:115.7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" filled="f" stroked="f">
              <v:textbox>
                <w:txbxContent>
                  <w:p w14:paraId="5B3A63DA" w14:textId="77777777" w:rsidR="00C92231" w:rsidRPr="00E45450" w:rsidRDefault="00C92231" w:rsidP="00C92231">
                    <w:pPr>
                      <w:rPr>
                        <w:rFonts w:ascii="Lucida Calligraphy" w:hAnsi="Lucida Calligraphy"/>
                        <w:b/>
                        <w:bCs/>
                        <w:color w:val="305598"/>
                        <w:sz w:val="44"/>
                        <w:szCs w:val="44"/>
                      </w:rPr>
                    </w:pPr>
                    <w:r w:rsidRPr="00E45450">
                      <w:rPr>
                        <w:rFonts w:ascii="Lucida Calligraphy" w:hAnsi="Lucida Calligraphy"/>
                        <w:b/>
                        <w:bCs/>
                        <w:color w:val="305598"/>
                        <w:sz w:val="44"/>
                        <w:szCs w:val="44"/>
                      </w:rPr>
                      <w:t>Roan St Patrick’s Primary School</w:t>
                    </w:r>
                  </w:p>
                  <w:p w14:paraId="6A15949C" w14:textId="77777777" w:rsidR="00C92231" w:rsidRPr="00A51B9C" w:rsidRDefault="00C92231" w:rsidP="00C92231">
                    <w:pPr>
                      <w:pStyle w:val="NoSpacing"/>
                      <w:jc w:val="right"/>
                      <w:rPr>
                        <w:rFonts w:ascii="Arial Rounded MT Bold" w:hAnsi="Arial Rounded MT Bold"/>
                        <w:color w:val="305598"/>
                        <w:sz w:val="20"/>
                        <w:szCs w:val="20"/>
                      </w:rPr>
                    </w:pPr>
                    <w:r w:rsidRPr="00A51B9C">
                      <w:rPr>
                        <w:rFonts w:ascii="Arial Rounded MT Bold" w:hAnsi="Arial Rounded MT Bold"/>
                        <w:color w:val="305598"/>
                        <w:sz w:val="20"/>
                        <w:szCs w:val="20"/>
                      </w:rPr>
                      <w:t xml:space="preserve">114 </w:t>
                    </w:r>
                    <w:proofErr w:type="spellStart"/>
                    <w:r w:rsidRPr="00A51B9C">
                      <w:rPr>
                        <w:rFonts w:ascii="Arial Rounded MT Bold" w:hAnsi="Arial Rounded MT Bold"/>
                        <w:color w:val="305598"/>
                        <w:sz w:val="20"/>
                        <w:szCs w:val="20"/>
                      </w:rPr>
                      <w:t>Killyliss</w:t>
                    </w:r>
                    <w:proofErr w:type="spellEnd"/>
                    <w:r w:rsidRPr="00A51B9C">
                      <w:rPr>
                        <w:rFonts w:ascii="Arial Rounded MT Bold" w:hAnsi="Arial Rounded MT Bold"/>
                        <w:color w:val="305598"/>
                        <w:sz w:val="20"/>
                        <w:szCs w:val="20"/>
                      </w:rPr>
                      <w:t xml:space="preserve"> Rd, </w:t>
                    </w:r>
                    <w:proofErr w:type="spellStart"/>
                    <w:r w:rsidRPr="00A51B9C">
                      <w:rPr>
                        <w:rFonts w:ascii="Arial Rounded MT Bold" w:hAnsi="Arial Rounded MT Bold"/>
                        <w:color w:val="305598"/>
                        <w:sz w:val="20"/>
                        <w:szCs w:val="20"/>
                      </w:rPr>
                      <w:t>Eglish</w:t>
                    </w:r>
                    <w:proofErr w:type="spellEnd"/>
                    <w:r w:rsidRPr="00A51B9C">
                      <w:rPr>
                        <w:rFonts w:ascii="Arial Rounded MT Bold" w:hAnsi="Arial Rounded MT Bold"/>
                        <w:color w:val="305598"/>
                        <w:sz w:val="20"/>
                        <w:szCs w:val="20"/>
                      </w:rPr>
                      <w:t>, BT70 1LE</w:t>
                    </w:r>
                  </w:p>
                  <w:p w14:paraId="58F30C85" w14:textId="77777777" w:rsidR="00C92231" w:rsidRPr="00A51B9C" w:rsidRDefault="00C92231" w:rsidP="00C92231">
                    <w:pPr>
                      <w:pStyle w:val="NoSpacing"/>
                      <w:jc w:val="right"/>
                      <w:rPr>
                        <w:rFonts w:ascii="Arial Rounded MT Bold" w:hAnsi="Arial Rounded MT Bold"/>
                        <w:color w:val="305598"/>
                        <w:sz w:val="20"/>
                        <w:szCs w:val="20"/>
                      </w:rPr>
                    </w:pPr>
                    <w:r w:rsidRPr="00A51B9C">
                      <w:rPr>
                        <w:rFonts w:ascii="Arial Rounded MT Bold" w:hAnsi="Arial Rounded MT Bold"/>
                        <w:color w:val="305598"/>
                        <w:sz w:val="20"/>
                        <w:szCs w:val="20"/>
                      </w:rPr>
                      <w:t>Tel: 028 3754 8355</w:t>
                    </w:r>
                  </w:p>
                  <w:p w14:paraId="7F344113" w14:textId="77777777" w:rsidR="00C92231" w:rsidRPr="00E45450" w:rsidRDefault="00C92231" w:rsidP="00C92231">
                    <w:pPr>
                      <w:pStyle w:val="NoSpacing"/>
                      <w:jc w:val="right"/>
                      <w:rPr>
                        <w:rFonts w:ascii="Arial Rounded MT Bold" w:hAnsi="Arial Rounded MT Bold"/>
                        <w:color w:val="4472C4"/>
                        <w:sz w:val="20"/>
                        <w:szCs w:val="20"/>
                      </w:rPr>
                    </w:pPr>
                    <w:r w:rsidRPr="00A51B9C">
                      <w:rPr>
                        <w:rFonts w:ascii="Arial Rounded MT Bold" w:hAnsi="Arial Rounded MT Bold"/>
                        <w:color w:val="305598"/>
                        <w:sz w:val="20"/>
                        <w:szCs w:val="20"/>
                      </w:rPr>
                      <w:t>Email: smone720@c2kni.net</w:t>
                    </w:r>
                  </w:p>
                  <w:p w14:paraId="12B17249" w14:textId="77777777" w:rsidR="00C92231" w:rsidRDefault="00C92231" w:rsidP="00C92231">
                    <w:pPr>
                      <w:jc w:val="right"/>
                      <w:rPr>
                        <w:rFonts w:ascii="Eras Bold ITC" w:hAnsi="Eras Bold ITC"/>
                        <w:color w:val="4472C4"/>
                        <w:sz w:val="24"/>
                        <w:szCs w:val="24"/>
                      </w:rPr>
                    </w:pPr>
                  </w:p>
                </w:txbxContent>
              </v:textbox>
            </v:shape>
          </w:pict>
        </mc:Fallback>
      </mc:AlternateContent>
    </w:r>
    <w:r>
      <w:rPr>
        <w:noProof/>
        <w:lang w:eastAsia="en-GB"/>
      </w:rPr>
      <w:drawing>
        <wp:anchor distT="0" distB="0" distL="114300" distR="114300" simplePos="0" relativeHeight="251659264" behindDoc="0" locked="0" layoutInCell="1" allowOverlap="1" wp14:anchorId="43744A3F" wp14:editId="0A169590">
          <wp:simplePos x="0" y="0"/>
          <wp:positionH relativeFrom="page">
            <wp:align>left</wp:align>
          </wp:positionH>
          <wp:positionV relativeFrom="paragraph">
            <wp:posOffset>-2229486</wp:posOffset>
          </wp:positionV>
          <wp:extent cx="7526024" cy="1201421"/>
          <wp:effectExtent l="0" t="0" r="17780" b="17780"/>
          <wp:wrapNone/>
          <wp:docPr id="16" name="Picture 14" descr="Web design, web development, logo design, seo, online marketing ..."/>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rcRect/>
                  <a:stretch>
                    <a:fillRect/>
                  </a:stretch>
                </pic:blipFill>
                <pic:spPr>
                  <a:xfrm rot="10799991" flipH="1">
                    <a:off x="0" y="0"/>
                    <a:ext cx="7526024" cy="1201421"/>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462F51"/>
    <w:multiLevelType w:val="hybridMultilevel"/>
    <w:tmpl w:val="D9506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72D217B"/>
    <w:multiLevelType w:val="hybridMultilevel"/>
    <w:tmpl w:val="6254A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8DC1D10"/>
    <w:multiLevelType w:val="hybridMultilevel"/>
    <w:tmpl w:val="3A286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231"/>
    <w:rsid w:val="000347C0"/>
    <w:rsid w:val="000A7257"/>
    <w:rsid w:val="000B5F32"/>
    <w:rsid w:val="0010696B"/>
    <w:rsid w:val="00122C59"/>
    <w:rsid w:val="001C7134"/>
    <w:rsid w:val="001E0DB4"/>
    <w:rsid w:val="001E686C"/>
    <w:rsid w:val="001F0396"/>
    <w:rsid w:val="002113BC"/>
    <w:rsid w:val="002C0D3B"/>
    <w:rsid w:val="003301AC"/>
    <w:rsid w:val="003440B0"/>
    <w:rsid w:val="00361FC8"/>
    <w:rsid w:val="003A1EFF"/>
    <w:rsid w:val="003A5006"/>
    <w:rsid w:val="00482A63"/>
    <w:rsid w:val="004B1DFC"/>
    <w:rsid w:val="004F4BDF"/>
    <w:rsid w:val="005066D1"/>
    <w:rsid w:val="006306CA"/>
    <w:rsid w:val="00632188"/>
    <w:rsid w:val="00683C52"/>
    <w:rsid w:val="006F1523"/>
    <w:rsid w:val="00764D25"/>
    <w:rsid w:val="00787099"/>
    <w:rsid w:val="007A71D2"/>
    <w:rsid w:val="007F21DA"/>
    <w:rsid w:val="00836F4E"/>
    <w:rsid w:val="008D6796"/>
    <w:rsid w:val="009164AD"/>
    <w:rsid w:val="00923FB3"/>
    <w:rsid w:val="009733D1"/>
    <w:rsid w:val="00995280"/>
    <w:rsid w:val="009C6CEB"/>
    <w:rsid w:val="00A13437"/>
    <w:rsid w:val="00A51076"/>
    <w:rsid w:val="00AE1BC5"/>
    <w:rsid w:val="00AE7D94"/>
    <w:rsid w:val="00B32B21"/>
    <w:rsid w:val="00BB3073"/>
    <w:rsid w:val="00C51DBC"/>
    <w:rsid w:val="00C92231"/>
    <w:rsid w:val="00CB5EC2"/>
    <w:rsid w:val="00CC6A27"/>
    <w:rsid w:val="00D0618D"/>
    <w:rsid w:val="00D77C13"/>
    <w:rsid w:val="00DF56F0"/>
    <w:rsid w:val="00DF686D"/>
    <w:rsid w:val="00E13A00"/>
    <w:rsid w:val="00E21E87"/>
    <w:rsid w:val="00E46967"/>
    <w:rsid w:val="00E56966"/>
    <w:rsid w:val="00EA777F"/>
    <w:rsid w:val="00ED1E2C"/>
    <w:rsid w:val="00F06A49"/>
    <w:rsid w:val="00F1454C"/>
    <w:rsid w:val="00F44F0D"/>
    <w:rsid w:val="00F57C01"/>
    <w:rsid w:val="00F97722"/>
    <w:rsid w:val="00FB484B"/>
    <w:rsid w:val="00FC7B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BD6F949"/>
  <w15:chartTrackingRefBased/>
  <w15:docId w15:val="{2CCE945F-4F80-4B93-9A5B-FEFC264AF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0396"/>
    <w:pPr>
      <w:suppressAutoHyphens/>
      <w:autoSpaceDN w:val="0"/>
      <w:spacing w:line="251" w:lineRule="auto"/>
      <w:textAlignment w:val="baseline"/>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2231"/>
    <w:pPr>
      <w:tabs>
        <w:tab w:val="center" w:pos="4513"/>
        <w:tab w:val="right" w:pos="9026"/>
      </w:tabs>
      <w:suppressAutoHyphens w:val="0"/>
      <w:autoSpaceDN/>
      <w:spacing w:after="0" w:line="240" w:lineRule="auto"/>
      <w:textAlignment w:val="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C92231"/>
  </w:style>
  <w:style w:type="paragraph" w:styleId="Footer">
    <w:name w:val="footer"/>
    <w:basedOn w:val="Normal"/>
    <w:link w:val="FooterChar"/>
    <w:uiPriority w:val="99"/>
    <w:unhideWhenUsed/>
    <w:rsid w:val="00C92231"/>
    <w:pPr>
      <w:tabs>
        <w:tab w:val="center" w:pos="4513"/>
        <w:tab w:val="right" w:pos="9026"/>
      </w:tabs>
      <w:suppressAutoHyphens w:val="0"/>
      <w:autoSpaceDN/>
      <w:spacing w:after="0" w:line="240" w:lineRule="auto"/>
      <w:textAlignment w:val="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C92231"/>
  </w:style>
  <w:style w:type="paragraph" w:styleId="NoSpacing">
    <w:name w:val="No Spacing"/>
    <w:rsid w:val="00C92231"/>
    <w:pPr>
      <w:suppressAutoHyphens/>
      <w:autoSpaceDN w:val="0"/>
      <w:spacing w:after="0" w:line="240" w:lineRule="auto"/>
      <w:textAlignment w:val="baseline"/>
    </w:pPr>
    <w:rPr>
      <w:rFonts w:ascii="Calibri" w:eastAsia="Calibri" w:hAnsi="Calibri" w:cs="Times New Roman"/>
    </w:rPr>
  </w:style>
  <w:style w:type="character" w:styleId="Hyperlink">
    <w:name w:val="Hyperlink"/>
    <w:basedOn w:val="DefaultParagraphFont"/>
    <w:uiPriority w:val="99"/>
    <w:unhideWhenUsed/>
    <w:rsid w:val="00BB3073"/>
    <w:rPr>
      <w:color w:val="0563C1" w:themeColor="hyperlink"/>
      <w:u w:val="single"/>
    </w:rPr>
  </w:style>
  <w:style w:type="paragraph" w:styleId="ListParagraph">
    <w:name w:val="List Paragraph"/>
    <w:basedOn w:val="Normal"/>
    <w:uiPriority w:val="34"/>
    <w:qFormat/>
    <w:rsid w:val="006F1523"/>
    <w:pPr>
      <w:ind w:left="720"/>
      <w:contextualSpacing/>
    </w:pPr>
  </w:style>
  <w:style w:type="paragraph" w:styleId="BalloonText">
    <w:name w:val="Balloon Text"/>
    <w:basedOn w:val="Normal"/>
    <w:link w:val="BalloonTextChar"/>
    <w:uiPriority w:val="99"/>
    <w:semiHidden/>
    <w:unhideWhenUsed/>
    <w:rsid w:val="001069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696B"/>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mone720@c2kni.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5.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E72850DF</Template>
  <TotalTime>185</TotalTime>
  <Pages>3</Pages>
  <Words>1319</Words>
  <Characters>7524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Kieran</dc:creator>
  <cp:keywords/>
  <dc:description/>
  <cp:lastModifiedBy>S Mone</cp:lastModifiedBy>
  <cp:revision>20</cp:revision>
  <cp:lastPrinted>2020-06-26T07:43:00Z</cp:lastPrinted>
  <dcterms:created xsi:type="dcterms:W3CDTF">2020-08-06T14:06:00Z</dcterms:created>
  <dcterms:modified xsi:type="dcterms:W3CDTF">2020-08-10T10:04:00Z</dcterms:modified>
</cp:coreProperties>
</file>